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E3" w:rsidRPr="00651D44" w:rsidRDefault="00B464E3" w:rsidP="00C852F4">
      <w:pPr>
        <w:pStyle w:val="LogoHide"/>
        <w:rPr>
          <w:rFonts w:asciiTheme="minorHAnsi" w:hAnsiTheme="minorHAnsi" w:cstheme="minorHAnsi"/>
          <w:sz w:val="22"/>
          <w:szCs w:val="22"/>
        </w:rPr>
        <w:sectPr w:rsidR="00B464E3" w:rsidRPr="00651D44" w:rsidSect="00C852F4">
          <w:headerReference w:type="default" r:id="rId8"/>
          <w:footerReference w:type="default" r:id="rId9"/>
          <w:headerReference w:type="first" r:id="rId10"/>
          <w:footerReference w:type="first" r:id="rId11"/>
          <w:type w:val="continuous"/>
          <w:pgSz w:w="12240" w:h="15840" w:code="9"/>
          <w:pgMar w:top="2642" w:right="1442" w:bottom="1801" w:left="1259" w:header="646" w:footer="438" w:gutter="0"/>
          <w:cols w:space="720"/>
          <w:titlePg/>
          <w:docGrid w:linePitch="299"/>
        </w:sectPr>
      </w:pPr>
      <w:bookmarkStart w:id="4" w:name="_GoBack"/>
      <w:bookmarkEnd w:id="4"/>
    </w:p>
    <w:p w:rsidR="00B464E3" w:rsidRPr="00651D44" w:rsidRDefault="00F373A4">
      <w:pPr>
        <w:pStyle w:val="DocumentName"/>
        <w:rPr>
          <w:rFonts w:asciiTheme="minorHAnsi" w:hAnsiTheme="minorHAnsi" w:cstheme="minorHAnsi"/>
          <w:b/>
          <w:sz w:val="22"/>
          <w:szCs w:val="22"/>
        </w:rPr>
      </w:pPr>
      <w:r w:rsidRPr="00651D44">
        <w:rPr>
          <w:rFonts w:asciiTheme="minorHAnsi" w:hAnsiTheme="minorHAnsi" w:cstheme="minorHAnsi"/>
          <w:b/>
          <w:sz w:val="22"/>
          <w:szCs w:val="22"/>
        </w:rPr>
        <w:t xml:space="preserve">Career OpportunitY: </w:t>
      </w:r>
      <w:r w:rsidR="006C0659">
        <w:rPr>
          <w:rFonts w:asciiTheme="minorHAnsi" w:hAnsiTheme="minorHAnsi" w:cstheme="minorHAnsi"/>
          <w:b/>
          <w:sz w:val="22"/>
          <w:szCs w:val="22"/>
        </w:rPr>
        <w:t xml:space="preserve"> HR ASSISTANT</w:t>
      </w:r>
    </w:p>
    <w:p w:rsidR="006C0659" w:rsidRDefault="006C0659" w:rsidP="000A04E8">
      <w:pPr>
        <w:rPr>
          <w:rFonts w:asciiTheme="minorHAnsi" w:hAnsiTheme="minorHAnsi" w:cstheme="minorHAnsi"/>
          <w:b/>
          <w:szCs w:val="22"/>
        </w:rPr>
      </w:pPr>
      <w:bookmarkStart w:id="5" w:name="Start"/>
      <w:bookmarkEnd w:id="5"/>
    </w:p>
    <w:p w:rsidR="000A04E8" w:rsidRPr="00651D44" w:rsidRDefault="006C0659" w:rsidP="000A04E8">
      <w:pPr>
        <w:rPr>
          <w:rFonts w:asciiTheme="minorHAnsi" w:hAnsiTheme="minorHAnsi" w:cstheme="minorHAnsi"/>
          <w:b/>
          <w:szCs w:val="22"/>
        </w:rPr>
      </w:pPr>
      <w:r>
        <w:rPr>
          <w:rFonts w:asciiTheme="minorHAnsi" w:hAnsiTheme="minorHAnsi" w:cstheme="minorHAnsi"/>
          <w:b/>
          <w:szCs w:val="22"/>
        </w:rPr>
        <w:t>HR Assistant</w:t>
      </w:r>
      <w:r w:rsidR="00F51BC1" w:rsidRPr="00651D44">
        <w:rPr>
          <w:rFonts w:asciiTheme="minorHAnsi" w:hAnsiTheme="minorHAnsi" w:cstheme="minorHAnsi"/>
          <w:b/>
          <w:szCs w:val="22"/>
        </w:rPr>
        <w:t xml:space="preserve"> </w:t>
      </w:r>
      <w:r w:rsidR="00651D44" w:rsidRPr="00651D44">
        <w:rPr>
          <w:rFonts w:asciiTheme="minorHAnsi" w:hAnsiTheme="minorHAnsi" w:cstheme="minorHAnsi"/>
          <w:b/>
          <w:szCs w:val="22"/>
        </w:rPr>
        <w:t>–</w:t>
      </w:r>
      <w:r w:rsidR="000A04E8" w:rsidRPr="00651D44">
        <w:rPr>
          <w:rFonts w:asciiTheme="minorHAnsi" w:hAnsiTheme="minorHAnsi" w:cstheme="minorHAnsi"/>
          <w:b/>
          <w:szCs w:val="22"/>
        </w:rPr>
        <w:t xml:space="preserve"> </w:t>
      </w:r>
      <w:r w:rsidR="00651D44" w:rsidRPr="00651D44">
        <w:rPr>
          <w:rFonts w:asciiTheme="minorHAnsi" w:hAnsiTheme="minorHAnsi" w:cstheme="minorHAnsi"/>
          <w:b/>
          <w:szCs w:val="22"/>
        </w:rPr>
        <w:t xml:space="preserve">Marsh &amp; McLennan Agency </w:t>
      </w:r>
      <w:r>
        <w:rPr>
          <w:rFonts w:asciiTheme="minorHAnsi" w:hAnsiTheme="minorHAnsi" w:cstheme="minorHAnsi"/>
          <w:b/>
          <w:szCs w:val="22"/>
        </w:rPr>
        <w:t>–</w:t>
      </w:r>
      <w:r w:rsidR="00651D44" w:rsidRPr="00651D44">
        <w:rPr>
          <w:rFonts w:asciiTheme="minorHAnsi" w:hAnsiTheme="minorHAnsi" w:cstheme="minorHAnsi"/>
          <w:b/>
          <w:szCs w:val="22"/>
        </w:rPr>
        <w:t xml:space="preserve"> </w:t>
      </w:r>
      <w:r>
        <w:rPr>
          <w:rFonts w:asciiTheme="minorHAnsi" w:hAnsiTheme="minorHAnsi" w:cstheme="minorHAnsi"/>
          <w:b/>
          <w:szCs w:val="22"/>
        </w:rPr>
        <w:t xml:space="preserve">Lincoln, NE </w:t>
      </w:r>
    </w:p>
    <w:p w:rsidR="00651D44" w:rsidRPr="00651D44" w:rsidRDefault="00651D44" w:rsidP="00651D44">
      <w:pPr>
        <w:autoSpaceDE w:val="0"/>
        <w:autoSpaceDN w:val="0"/>
        <w:adjustRightInd w:val="0"/>
        <w:spacing w:line="240" w:lineRule="auto"/>
        <w:rPr>
          <w:rFonts w:asciiTheme="minorHAnsi" w:hAnsiTheme="minorHAnsi" w:cstheme="minorHAnsi"/>
          <w:color w:val="000000"/>
          <w:szCs w:val="22"/>
        </w:rPr>
      </w:pPr>
    </w:p>
    <w:p w:rsidR="00651D44" w:rsidRPr="00651D44" w:rsidRDefault="00651D44" w:rsidP="00651D44">
      <w:pPr>
        <w:autoSpaceDE w:val="0"/>
        <w:autoSpaceDN w:val="0"/>
        <w:adjustRightInd w:val="0"/>
        <w:spacing w:line="240" w:lineRule="auto"/>
        <w:rPr>
          <w:rFonts w:asciiTheme="minorHAnsi" w:hAnsiTheme="minorHAnsi" w:cstheme="minorHAnsi"/>
          <w:color w:val="000000"/>
          <w:szCs w:val="22"/>
        </w:rPr>
      </w:pPr>
      <w:r w:rsidRPr="00651D44">
        <w:rPr>
          <w:rFonts w:asciiTheme="minorHAnsi" w:hAnsiTheme="minorHAnsi" w:cstheme="minorHAnsi"/>
          <w:color w:val="000000"/>
          <w:szCs w:val="22"/>
        </w:rPr>
        <w:t xml:space="preserve">Why choose </w:t>
      </w:r>
      <w:r w:rsidR="006C0659">
        <w:rPr>
          <w:rFonts w:asciiTheme="minorHAnsi" w:hAnsiTheme="minorHAnsi" w:cstheme="minorHAnsi"/>
          <w:color w:val="000000"/>
          <w:szCs w:val="22"/>
        </w:rPr>
        <w:t xml:space="preserve">INSPRO, A </w:t>
      </w:r>
      <w:r w:rsidRPr="00651D44">
        <w:rPr>
          <w:rFonts w:asciiTheme="minorHAnsi" w:hAnsiTheme="minorHAnsi" w:cstheme="minorHAnsi"/>
          <w:color w:val="000000"/>
          <w:szCs w:val="22"/>
        </w:rPr>
        <w:t xml:space="preserve">Marsh &amp; McLennan Agency (MMA)? </w:t>
      </w:r>
    </w:p>
    <w:p w:rsidR="00651D44" w:rsidRPr="00651D44" w:rsidRDefault="00651D44" w:rsidP="00651D44">
      <w:pPr>
        <w:autoSpaceDE w:val="0"/>
        <w:autoSpaceDN w:val="0"/>
        <w:adjustRightInd w:val="0"/>
        <w:spacing w:line="240" w:lineRule="auto"/>
        <w:rPr>
          <w:rFonts w:asciiTheme="minorHAnsi" w:hAnsiTheme="minorHAnsi" w:cstheme="minorHAnsi"/>
          <w:color w:val="000000"/>
          <w:szCs w:val="22"/>
        </w:rPr>
      </w:pPr>
    </w:p>
    <w:p w:rsidR="00651D44" w:rsidRPr="00651D44" w:rsidRDefault="00651D44" w:rsidP="00651D44">
      <w:pPr>
        <w:autoSpaceDE w:val="0"/>
        <w:autoSpaceDN w:val="0"/>
        <w:adjustRightInd w:val="0"/>
        <w:spacing w:line="240" w:lineRule="auto"/>
        <w:rPr>
          <w:rFonts w:asciiTheme="minorHAnsi" w:hAnsiTheme="minorHAnsi" w:cstheme="minorHAnsi"/>
          <w:color w:val="000000"/>
          <w:szCs w:val="22"/>
        </w:rPr>
      </w:pPr>
      <w:r w:rsidRPr="00651D44">
        <w:rPr>
          <w:rFonts w:asciiTheme="minorHAnsi" w:hAnsiTheme="minorHAnsi" w:cstheme="minorHAnsi"/>
          <w:color w:val="000000"/>
          <w:szCs w:val="22"/>
        </w:rPr>
        <w:t>Make a career. Mak</w:t>
      </w:r>
      <w:r w:rsidR="006C0659">
        <w:rPr>
          <w:rFonts w:asciiTheme="minorHAnsi" w:hAnsiTheme="minorHAnsi" w:cstheme="minorHAnsi"/>
          <w:color w:val="000000"/>
          <w:szCs w:val="22"/>
        </w:rPr>
        <w:t xml:space="preserve">e a difference. When you </w:t>
      </w:r>
      <w:proofErr w:type="gramStart"/>
      <w:r w:rsidR="006C0659">
        <w:rPr>
          <w:rFonts w:asciiTheme="minorHAnsi" w:hAnsiTheme="minorHAnsi" w:cstheme="minorHAnsi"/>
          <w:color w:val="000000"/>
          <w:szCs w:val="22"/>
        </w:rPr>
        <w:t xml:space="preserve">work </w:t>
      </w:r>
      <w:r w:rsidRPr="00651D44">
        <w:rPr>
          <w:rFonts w:asciiTheme="minorHAnsi" w:hAnsiTheme="minorHAnsi" w:cstheme="minorHAnsi"/>
          <w:color w:val="000000"/>
          <w:szCs w:val="22"/>
        </w:rPr>
        <w:t xml:space="preserve"> </w:t>
      </w:r>
      <w:r w:rsidR="006C0659">
        <w:rPr>
          <w:rFonts w:asciiTheme="minorHAnsi" w:hAnsiTheme="minorHAnsi" w:cstheme="minorHAnsi"/>
          <w:color w:val="000000"/>
          <w:szCs w:val="22"/>
        </w:rPr>
        <w:t>at</w:t>
      </w:r>
      <w:proofErr w:type="gramEnd"/>
      <w:r w:rsidR="006C0659">
        <w:rPr>
          <w:rFonts w:asciiTheme="minorHAnsi" w:hAnsiTheme="minorHAnsi" w:cstheme="minorHAnsi"/>
          <w:color w:val="000000"/>
          <w:szCs w:val="22"/>
        </w:rPr>
        <w:t xml:space="preserve"> INSPRO </w:t>
      </w:r>
      <w:r w:rsidRPr="00651D44">
        <w:rPr>
          <w:rFonts w:asciiTheme="minorHAnsi" w:hAnsiTheme="minorHAnsi" w:cstheme="minorHAnsi"/>
          <w:color w:val="000000"/>
          <w:szCs w:val="22"/>
        </w:rPr>
        <w:t xml:space="preserve">MMA, you’ll experience real opportunities to help people and businesses become more safe, secure, and successful. With </w:t>
      </w:r>
      <w:r w:rsidR="006C0659">
        <w:rPr>
          <w:rFonts w:asciiTheme="minorHAnsi" w:hAnsiTheme="minorHAnsi" w:cstheme="minorHAnsi"/>
          <w:color w:val="000000"/>
          <w:szCs w:val="22"/>
        </w:rPr>
        <w:t xml:space="preserve">INSPRO </w:t>
      </w:r>
      <w:r w:rsidRPr="00651D44">
        <w:rPr>
          <w:rFonts w:asciiTheme="minorHAnsi" w:hAnsiTheme="minorHAnsi" w:cstheme="minorHAnsi"/>
          <w:color w:val="000000"/>
          <w:szCs w:val="22"/>
        </w:rPr>
        <w:t xml:space="preserve">MMA, you can create a career that matters. </w:t>
      </w:r>
    </w:p>
    <w:p w:rsidR="00651D44" w:rsidRPr="00651D44" w:rsidRDefault="00651D44" w:rsidP="00651D44">
      <w:pPr>
        <w:spacing w:line="240" w:lineRule="auto"/>
        <w:contextualSpacing/>
        <w:rPr>
          <w:rFonts w:asciiTheme="minorHAnsi" w:hAnsiTheme="minorHAnsi" w:cstheme="minorHAnsi"/>
          <w:color w:val="000000"/>
          <w:szCs w:val="22"/>
        </w:rPr>
      </w:pPr>
    </w:p>
    <w:p w:rsidR="00C941C0" w:rsidRPr="00651D44" w:rsidRDefault="006C0659" w:rsidP="00651D44">
      <w:pPr>
        <w:spacing w:line="240" w:lineRule="auto"/>
        <w:contextualSpacing/>
        <w:rPr>
          <w:rFonts w:asciiTheme="minorHAnsi" w:hAnsiTheme="minorHAnsi" w:cstheme="minorHAnsi"/>
          <w:color w:val="000000"/>
          <w:szCs w:val="22"/>
        </w:rPr>
      </w:pPr>
      <w:proofErr w:type="gramStart"/>
      <w:r>
        <w:rPr>
          <w:rFonts w:asciiTheme="minorHAnsi" w:hAnsiTheme="minorHAnsi" w:cstheme="minorHAnsi"/>
          <w:color w:val="000000"/>
          <w:szCs w:val="22"/>
        </w:rPr>
        <w:t>Interested?</w:t>
      </w:r>
      <w:proofErr w:type="gramEnd"/>
      <w:r>
        <w:rPr>
          <w:rFonts w:asciiTheme="minorHAnsi" w:hAnsiTheme="minorHAnsi" w:cstheme="minorHAnsi"/>
          <w:color w:val="000000"/>
          <w:szCs w:val="22"/>
        </w:rPr>
        <w:t xml:space="preserve">  INSPRO, A Marsh &amp; McLennan Agency (MMA) </w:t>
      </w:r>
      <w:r w:rsidRPr="00651D44">
        <w:rPr>
          <w:rFonts w:asciiTheme="minorHAnsi" w:hAnsiTheme="minorHAnsi" w:cstheme="minorHAnsi"/>
          <w:color w:val="000000"/>
          <w:szCs w:val="22"/>
        </w:rPr>
        <w:t>located</w:t>
      </w:r>
      <w:r w:rsidR="00651D44" w:rsidRPr="00651D44">
        <w:rPr>
          <w:rFonts w:asciiTheme="minorHAnsi" w:hAnsiTheme="minorHAnsi" w:cstheme="minorHAnsi"/>
          <w:color w:val="000000"/>
          <w:szCs w:val="22"/>
        </w:rPr>
        <w:t xml:space="preserve"> in </w:t>
      </w:r>
      <w:r>
        <w:rPr>
          <w:rFonts w:asciiTheme="minorHAnsi" w:hAnsiTheme="minorHAnsi" w:cstheme="minorHAnsi"/>
          <w:color w:val="000000"/>
          <w:szCs w:val="22"/>
        </w:rPr>
        <w:t xml:space="preserve">Lincoln, </w:t>
      </w:r>
      <w:proofErr w:type="gramStart"/>
      <w:r>
        <w:rPr>
          <w:rFonts w:asciiTheme="minorHAnsi" w:hAnsiTheme="minorHAnsi" w:cstheme="minorHAnsi"/>
          <w:color w:val="000000"/>
          <w:szCs w:val="22"/>
        </w:rPr>
        <w:t xml:space="preserve">NE </w:t>
      </w:r>
      <w:r w:rsidR="00651D44" w:rsidRPr="00651D44">
        <w:rPr>
          <w:rFonts w:asciiTheme="minorHAnsi" w:hAnsiTheme="minorHAnsi" w:cstheme="minorHAnsi"/>
          <w:color w:val="000000"/>
          <w:szCs w:val="22"/>
        </w:rPr>
        <w:t xml:space="preserve"> may</w:t>
      </w:r>
      <w:proofErr w:type="gramEnd"/>
      <w:r w:rsidR="00651D44" w:rsidRPr="00651D44">
        <w:rPr>
          <w:rFonts w:asciiTheme="minorHAnsi" w:hAnsiTheme="minorHAnsi" w:cstheme="minorHAnsi"/>
          <w:color w:val="000000"/>
          <w:szCs w:val="22"/>
        </w:rPr>
        <w:t xml:space="preserve"> be the place for you. As an MMA colleague, </w:t>
      </w:r>
      <w:proofErr w:type="gramStart"/>
      <w:r w:rsidR="00651D44" w:rsidRPr="00651D44">
        <w:rPr>
          <w:rFonts w:asciiTheme="minorHAnsi" w:hAnsiTheme="minorHAnsi" w:cstheme="minorHAnsi"/>
          <w:color w:val="000000"/>
          <w:szCs w:val="22"/>
        </w:rPr>
        <w:t>you’ll</w:t>
      </w:r>
      <w:proofErr w:type="gramEnd"/>
      <w:r w:rsidR="00651D44" w:rsidRPr="00651D44">
        <w:rPr>
          <w:rFonts w:asciiTheme="minorHAnsi" w:hAnsiTheme="minorHAnsi" w:cstheme="minorHAnsi"/>
          <w:color w:val="000000"/>
          <w:szCs w:val="22"/>
        </w:rPr>
        <w:t xml:space="preserve"> get personal and professional development, a driven and entrepreneurial team-oriented environment, and leaders at all levels who are committed to maintaining high levels of colleague engagement. Discover how much is possible as you grow or advance your career.</w:t>
      </w:r>
    </w:p>
    <w:p w:rsidR="00651D44" w:rsidRPr="00651D44" w:rsidRDefault="00651D44" w:rsidP="00C941C0">
      <w:pPr>
        <w:spacing w:line="240" w:lineRule="auto"/>
        <w:contextualSpacing/>
        <w:rPr>
          <w:rFonts w:asciiTheme="minorHAnsi" w:hAnsiTheme="minorHAnsi" w:cstheme="minorHAnsi"/>
          <w:szCs w:val="22"/>
        </w:rPr>
      </w:pPr>
    </w:p>
    <w:p w:rsidR="00DD3973" w:rsidRDefault="008E3479" w:rsidP="00C941C0">
      <w:pPr>
        <w:spacing w:line="240" w:lineRule="auto"/>
        <w:contextualSpacing/>
        <w:rPr>
          <w:rFonts w:asciiTheme="minorHAnsi" w:hAnsiTheme="minorHAnsi" w:cstheme="minorHAnsi"/>
          <w:szCs w:val="22"/>
        </w:rPr>
      </w:pPr>
      <w:r w:rsidRPr="00651D44">
        <w:rPr>
          <w:rFonts w:asciiTheme="minorHAnsi" w:hAnsiTheme="minorHAnsi" w:cstheme="minorHAnsi"/>
          <w:szCs w:val="22"/>
        </w:rPr>
        <w:t>We are looking for a full-time</w:t>
      </w:r>
      <w:r w:rsidR="00F51BC1" w:rsidRPr="00651D44">
        <w:rPr>
          <w:rFonts w:asciiTheme="minorHAnsi" w:hAnsiTheme="minorHAnsi" w:cstheme="minorHAnsi"/>
          <w:szCs w:val="22"/>
        </w:rPr>
        <w:t xml:space="preserve"> </w:t>
      </w:r>
      <w:r w:rsidR="006C0659">
        <w:rPr>
          <w:rFonts w:asciiTheme="minorHAnsi" w:hAnsiTheme="minorHAnsi" w:cstheme="minorHAnsi"/>
          <w:szCs w:val="22"/>
        </w:rPr>
        <w:t>HR Assistant</w:t>
      </w:r>
      <w:r w:rsidR="00F51BC1" w:rsidRPr="00651D44">
        <w:rPr>
          <w:rFonts w:asciiTheme="minorHAnsi" w:hAnsiTheme="minorHAnsi" w:cstheme="minorHAnsi"/>
          <w:szCs w:val="22"/>
        </w:rPr>
        <w:t xml:space="preserve"> to</w:t>
      </w:r>
      <w:r w:rsidRPr="00651D44">
        <w:rPr>
          <w:rFonts w:asciiTheme="minorHAnsi" w:hAnsiTheme="minorHAnsi" w:cstheme="minorHAnsi"/>
          <w:szCs w:val="22"/>
        </w:rPr>
        <w:t xml:space="preserve"> join our </w:t>
      </w:r>
      <w:r w:rsidR="00F51BC1" w:rsidRPr="00651D44">
        <w:rPr>
          <w:rFonts w:asciiTheme="minorHAnsi" w:hAnsiTheme="minorHAnsi" w:cstheme="minorHAnsi"/>
          <w:szCs w:val="22"/>
        </w:rPr>
        <w:t>growing</w:t>
      </w:r>
      <w:r w:rsidR="00C941C0" w:rsidRPr="00651D44">
        <w:rPr>
          <w:rFonts w:asciiTheme="minorHAnsi" w:hAnsiTheme="minorHAnsi" w:cstheme="minorHAnsi"/>
          <w:szCs w:val="22"/>
        </w:rPr>
        <w:t xml:space="preserve"> </w:t>
      </w:r>
      <w:r w:rsidR="00F51BC1" w:rsidRPr="00651D44">
        <w:rPr>
          <w:rFonts w:asciiTheme="minorHAnsi" w:hAnsiTheme="minorHAnsi" w:cstheme="minorHAnsi"/>
          <w:szCs w:val="22"/>
        </w:rPr>
        <w:t>team</w:t>
      </w:r>
      <w:r w:rsidR="00DD3973">
        <w:rPr>
          <w:rFonts w:asciiTheme="minorHAnsi" w:hAnsiTheme="minorHAnsi" w:cstheme="minorHAnsi"/>
          <w:szCs w:val="22"/>
        </w:rPr>
        <w:t xml:space="preserve"> in </w:t>
      </w:r>
      <w:r w:rsidR="006C0659">
        <w:rPr>
          <w:rFonts w:asciiTheme="minorHAnsi" w:hAnsiTheme="minorHAnsi" w:cstheme="minorHAnsi"/>
          <w:szCs w:val="22"/>
        </w:rPr>
        <w:t>our Lincoln office.</w:t>
      </w:r>
      <w:r w:rsidR="000A04E8" w:rsidRPr="00651D44">
        <w:rPr>
          <w:rFonts w:asciiTheme="minorHAnsi" w:hAnsiTheme="minorHAnsi" w:cstheme="minorHAnsi"/>
          <w:szCs w:val="22"/>
        </w:rPr>
        <w:t> </w:t>
      </w:r>
    </w:p>
    <w:p w:rsidR="00DD3973" w:rsidRDefault="00DD3973" w:rsidP="00DD3973">
      <w:pPr>
        <w:spacing w:line="240" w:lineRule="auto"/>
        <w:contextualSpacing/>
        <w:rPr>
          <w:rFonts w:asciiTheme="minorHAnsi" w:hAnsiTheme="minorHAnsi" w:cstheme="minorHAnsi"/>
          <w:b/>
          <w:szCs w:val="22"/>
        </w:rPr>
      </w:pPr>
    </w:p>
    <w:p w:rsidR="00DD3973" w:rsidRDefault="00DD3973" w:rsidP="00DD3973">
      <w:pPr>
        <w:spacing w:line="240" w:lineRule="auto"/>
        <w:contextualSpacing/>
        <w:rPr>
          <w:rFonts w:asciiTheme="minorHAnsi" w:hAnsiTheme="minorHAnsi" w:cstheme="minorHAnsi"/>
          <w:b/>
          <w:szCs w:val="22"/>
        </w:rPr>
      </w:pPr>
      <w:r>
        <w:rPr>
          <w:rFonts w:asciiTheme="minorHAnsi" w:hAnsiTheme="minorHAnsi" w:cstheme="minorHAnsi"/>
          <w:b/>
          <w:szCs w:val="22"/>
        </w:rPr>
        <w:t>SUMMARY</w:t>
      </w:r>
    </w:p>
    <w:p w:rsidR="006C0659" w:rsidRPr="006C0659" w:rsidRDefault="006C0659" w:rsidP="006C0659">
      <w:pPr>
        <w:rPr>
          <w:rFonts w:asciiTheme="minorHAnsi" w:hAnsiTheme="minorHAnsi" w:cstheme="minorHAnsi"/>
        </w:rPr>
      </w:pPr>
      <w:r w:rsidRPr="006C0659">
        <w:rPr>
          <w:rFonts w:asciiTheme="minorHAnsi" w:hAnsiTheme="minorHAnsi" w:cstheme="minorHAnsi"/>
          <w:bCs/>
        </w:rPr>
        <w:t xml:space="preserve">This position will provide human resources support for INSPRO’s six locations.  This position will act with little supervision, anticipating needs while managing the day-to-day workflow and participating in a wide range of projects.   </w:t>
      </w:r>
      <w:r w:rsidRPr="006C0659">
        <w:rPr>
          <w:rFonts w:asciiTheme="minorHAnsi" w:hAnsiTheme="minorHAnsi" w:cstheme="minorHAnsi"/>
        </w:rPr>
        <w:t>The HR Assistant is a key contributor in areas of HR system maintenance, local and regional recruiting support, employee onboarding support with a continued focus of being an employer of choice.</w:t>
      </w:r>
    </w:p>
    <w:p w:rsidR="00DD3973" w:rsidRDefault="00DD3973" w:rsidP="00DD3973">
      <w:pPr>
        <w:spacing w:line="240" w:lineRule="auto"/>
        <w:contextualSpacing/>
        <w:rPr>
          <w:rFonts w:asciiTheme="minorHAnsi" w:hAnsiTheme="minorHAnsi" w:cstheme="minorHAnsi"/>
          <w:b/>
          <w:szCs w:val="22"/>
        </w:rPr>
      </w:pPr>
    </w:p>
    <w:p w:rsidR="006F5024" w:rsidRDefault="006F5024" w:rsidP="00DD3973">
      <w:pPr>
        <w:spacing w:line="240" w:lineRule="auto"/>
        <w:contextualSpacing/>
        <w:rPr>
          <w:rFonts w:asciiTheme="minorHAnsi" w:hAnsiTheme="minorHAnsi" w:cstheme="minorHAnsi"/>
          <w:b/>
          <w:szCs w:val="22"/>
        </w:rPr>
      </w:pPr>
      <w:r>
        <w:rPr>
          <w:rFonts w:asciiTheme="minorHAnsi" w:hAnsiTheme="minorHAnsi" w:cstheme="minorHAnsi"/>
          <w:b/>
          <w:szCs w:val="22"/>
        </w:rPr>
        <w:t>KEY RESPONSIBILITIES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Maintain HR recordkeeping and electronic personnel files and maintenance of HR systems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Assist with the recruitment process that will include posting job requisitions, scheduling interviews, candidate assessments and ordering background checks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Assist with the onboarding process that includes new hire paperwork and coordinating the training schedule as well as processing terminations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Process benefit changes within our benefits admin site as well as with insurance carriers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Prepare semi-monthly payroll data for processing and administer the time and attendance system</w:t>
      </w:r>
    </w:p>
    <w:p w:rsidR="006C0659" w:rsidRPr="006C0659" w:rsidRDefault="006C0659" w:rsidP="006C0659">
      <w:pPr>
        <w:numPr>
          <w:ilvl w:val="0"/>
          <w:numId w:val="18"/>
        </w:numPr>
        <w:spacing w:after="120"/>
        <w:rPr>
          <w:rFonts w:asciiTheme="minorHAnsi" w:hAnsiTheme="minorHAnsi" w:cstheme="minorHAnsi"/>
        </w:rPr>
      </w:pPr>
      <w:r w:rsidRPr="006C0659">
        <w:rPr>
          <w:rFonts w:asciiTheme="minorHAnsi" w:hAnsiTheme="minorHAnsi" w:cstheme="minorHAnsi"/>
        </w:rPr>
        <w:t xml:space="preserve">Provide support for campus recruiting and internship programs along with associated processes. </w:t>
      </w:r>
    </w:p>
    <w:p w:rsidR="006C0659" w:rsidRPr="006C0659" w:rsidRDefault="006C0659" w:rsidP="006C0659">
      <w:pPr>
        <w:numPr>
          <w:ilvl w:val="0"/>
          <w:numId w:val="18"/>
        </w:numPr>
        <w:spacing w:after="120"/>
        <w:rPr>
          <w:rFonts w:asciiTheme="minorHAnsi" w:hAnsiTheme="minorHAnsi" w:cstheme="minorHAnsi"/>
        </w:rPr>
      </w:pPr>
      <w:r w:rsidRPr="006C0659">
        <w:rPr>
          <w:rFonts w:asciiTheme="minorHAnsi" w:hAnsiTheme="minorHAnsi" w:cstheme="minorHAnsi"/>
        </w:rPr>
        <w:t>Help organize employee appreciation events (lunches, picnics)</w:t>
      </w:r>
    </w:p>
    <w:p w:rsidR="006C0659" w:rsidRPr="006C0659" w:rsidRDefault="006C0659" w:rsidP="006C0659">
      <w:pPr>
        <w:numPr>
          <w:ilvl w:val="0"/>
          <w:numId w:val="18"/>
        </w:numPr>
        <w:spacing w:after="120" w:line="240" w:lineRule="auto"/>
        <w:rPr>
          <w:rFonts w:asciiTheme="minorHAnsi" w:hAnsiTheme="minorHAnsi" w:cstheme="minorHAnsi"/>
          <w:b/>
        </w:rPr>
      </w:pPr>
      <w:r w:rsidRPr="006C0659">
        <w:rPr>
          <w:rFonts w:asciiTheme="minorHAnsi" w:hAnsiTheme="minorHAnsi" w:cstheme="minorHAnsi"/>
        </w:rPr>
        <w:t>Assist with compliance related tasks for the organization</w:t>
      </w:r>
    </w:p>
    <w:p w:rsidR="006C0659" w:rsidRPr="006C0659" w:rsidRDefault="006C0659" w:rsidP="006C0659">
      <w:pPr>
        <w:numPr>
          <w:ilvl w:val="0"/>
          <w:numId w:val="18"/>
        </w:numPr>
        <w:spacing w:after="120"/>
        <w:rPr>
          <w:rFonts w:asciiTheme="minorHAnsi" w:hAnsiTheme="minorHAnsi" w:cstheme="minorHAnsi"/>
        </w:rPr>
      </w:pPr>
      <w:r w:rsidRPr="006C0659">
        <w:rPr>
          <w:rFonts w:asciiTheme="minorHAnsi" w:hAnsiTheme="minorHAnsi" w:cstheme="minorHAnsi"/>
        </w:rPr>
        <w:t>Assist with special projects and reports as needed</w:t>
      </w:r>
    </w:p>
    <w:p w:rsidR="006F5024" w:rsidRDefault="006F5024" w:rsidP="00DD3973">
      <w:pPr>
        <w:spacing w:line="240" w:lineRule="auto"/>
        <w:contextualSpacing/>
        <w:rPr>
          <w:rFonts w:asciiTheme="minorHAnsi" w:hAnsiTheme="minorHAnsi" w:cstheme="minorHAnsi"/>
          <w:b/>
          <w:szCs w:val="22"/>
        </w:rPr>
      </w:pPr>
    </w:p>
    <w:p w:rsidR="00DD3973" w:rsidRDefault="00DD3973" w:rsidP="00DD3973">
      <w:pPr>
        <w:spacing w:line="240" w:lineRule="auto"/>
        <w:contextualSpacing/>
        <w:rPr>
          <w:rFonts w:asciiTheme="minorHAnsi" w:hAnsiTheme="minorHAnsi" w:cstheme="minorHAnsi"/>
          <w:b/>
          <w:szCs w:val="22"/>
        </w:rPr>
      </w:pPr>
      <w:r>
        <w:rPr>
          <w:rFonts w:asciiTheme="minorHAnsi" w:hAnsiTheme="minorHAnsi" w:cstheme="minorHAnsi"/>
          <w:b/>
          <w:szCs w:val="22"/>
        </w:rPr>
        <w:lastRenderedPageBreak/>
        <w:t>QUALIFICATIONS</w:t>
      </w:r>
    </w:p>
    <w:p w:rsidR="006C0659" w:rsidRPr="006C0659" w:rsidRDefault="006C0659" w:rsidP="006C0659">
      <w:pPr>
        <w:numPr>
          <w:ilvl w:val="0"/>
          <w:numId w:val="19"/>
        </w:numPr>
        <w:spacing w:after="120" w:line="240" w:lineRule="auto"/>
        <w:rPr>
          <w:rFonts w:asciiTheme="minorHAnsi" w:hAnsiTheme="minorHAnsi" w:cstheme="minorHAnsi"/>
          <w:b/>
        </w:rPr>
      </w:pPr>
      <w:r w:rsidRPr="006C0659">
        <w:rPr>
          <w:rFonts w:asciiTheme="minorHAnsi" w:hAnsiTheme="minorHAnsi" w:cstheme="minorHAnsi"/>
        </w:rPr>
        <w:t>High school diploma or equivalent is required</w:t>
      </w:r>
    </w:p>
    <w:p w:rsidR="006C0659" w:rsidRPr="006C0659" w:rsidRDefault="006C0659" w:rsidP="006C0659">
      <w:pPr>
        <w:numPr>
          <w:ilvl w:val="0"/>
          <w:numId w:val="19"/>
        </w:numPr>
        <w:spacing w:after="120" w:line="240" w:lineRule="auto"/>
        <w:rPr>
          <w:rFonts w:asciiTheme="minorHAnsi" w:hAnsiTheme="minorHAnsi" w:cstheme="minorHAnsi"/>
          <w:b/>
        </w:rPr>
      </w:pPr>
      <w:r w:rsidRPr="006C0659">
        <w:rPr>
          <w:rFonts w:asciiTheme="minorHAnsi" w:hAnsiTheme="minorHAnsi" w:cstheme="minorHAnsi"/>
        </w:rPr>
        <w:t>College degree in Human Resources, Organizational Development, Business Administration or a related field preferred.</w:t>
      </w:r>
    </w:p>
    <w:p w:rsidR="006C0659" w:rsidRPr="006C0659" w:rsidRDefault="006C0659" w:rsidP="006C0659">
      <w:pPr>
        <w:numPr>
          <w:ilvl w:val="0"/>
          <w:numId w:val="19"/>
        </w:numPr>
        <w:spacing w:after="120" w:line="240" w:lineRule="auto"/>
        <w:rPr>
          <w:rFonts w:asciiTheme="minorHAnsi" w:hAnsiTheme="minorHAnsi" w:cstheme="minorHAnsi"/>
        </w:rPr>
      </w:pPr>
      <w:r w:rsidRPr="006C0659">
        <w:rPr>
          <w:rFonts w:asciiTheme="minorHAnsi" w:hAnsiTheme="minorHAnsi" w:cstheme="minorHAnsi"/>
        </w:rPr>
        <w:t xml:space="preserve">Ability </w:t>
      </w:r>
      <w:proofErr w:type="gramStart"/>
      <w:r w:rsidRPr="006C0659">
        <w:rPr>
          <w:rFonts w:asciiTheme="minorHAnsi" w:hAnsiTheme="minorHAnsi" w:cstheme="minorHAnsi"/>
        </w:rPr>
        <w:t>to effectively communicate</w:t>
      </w:r>
      <w:proofErr w:type="gramEnd"/>
      <w:r w:rsidRPr="006C0659">
        <w:rPr>
          <w:rFonts w:asciiTheme="minorHAnsi" w:hAnsiTheme="minorHAnsi" w:cstheme="minorHAnsi"/>
        </w:rPr>
        <w:t xml:space="preserve"> both verbally and in writing. </w:t>
      </w:r>
    </w:p>
    <w:p w:rsidR="006C0659" w:rsidRPr="006C0659" w:rsidRDefault="006C0659" w:rsidP="006C0659">
      <w:pPr>
        <w:numPr>
          <w:ilvl w:val="0"/>
          <w:numId w:val="19"/>
        </w:numPr>
        <w:spacing w:after="120" w:line="240" w:lineRule="auto"/>
        <w:rPr>
          <w:rFonts w:asciiTheme="minorHAnsi" w:hAnsiTheme="minorHAnsi" w:cstheme="minorHAnsi"/>
        </w:rPr>
      </w:pPr>
      <w:r w:rsidRPr="006C0659">
        <w:rPr>
          <w:rFonts w:asciiTheme="minorHAnsi" w:hAnsiTheme="minorHAnsi" w:cstheme="minorHAnsi"/>
        </w:rPr>
        <w:t xml:space="preserve">Maintain a positive work atmosphere by acting and communicating in a manner that instills good working relationships with customers, clients, co-workers and management. </w:t>
      </w:r>
    </w:p>
    <w:p w:rsidR="006C0659" w:rsidRPr="006C0659" w:rsidRDefault="006C0659" w:rsidP="006C0659">
      <w:pPr>
        <w:numPr>
          <w:ilvl w:val="0"/>
          <w:numId w:val="19"/>
        </w:numPr>
        <w:spacing w:after="120" w:line="240" w:lineRule="auto"/>
        <w:rPr>
          <w:rFonts w:asciiTheme="minorHAnsi" w:hAnsiTheme="minorHAnsi" w:cstheme="minorHAnsi"/>
          <w:bCs/>
        </w:rPr>
      </w:pPr>
      <w:proofErr w:type="gramStart"/>
      <w:r w:rsidRPr="006C0659">
        <w:rPr>
          <w:rFonts w:asciiTheme="minorHAnsi" w:hAnsiTheme="minorHAnsi" w:cstheme="minorHAnsi"/>
          <w:bCs/>
        </w:rPr>
        <w:t>Must be detailed</w:t>
      </w:r>
      <w:proofErr w:type="gramEnd"/>
      <w:r w:rsidRPr="006C0659">
        <w:rPr>
          <w:rFonts w:asciiTheme="minorHAnsi" w:hAnsiTheme="minorHAnsi" w:cstheme="minorHAnsi"/>
          <w:bCs/>
        </w:rPr>
        <w:t xml:space="preserve"> with excellent organization</w:t>
      </w:r>
      <w:smartTag w:uri="urn:schemas-microsoft-com:office:smarttags" w:element="PersonName">
        <w:r w:rsidRPr="006C0659">
          <w:rPr>
            <w:rFonts w:asciiTheme="minorHAnsi" w:hAnsiTheme="minorHAnsi" w:cstheme="minorHAnsi"/>
            <w:bCs/>
          </w:rPr>
          <w:t>al</w:t>
        </w:r>
      </w:smartTag>
      <w:r w:rsidRPr="006C0659">
        <w:rPr>
          <w:rFonts w:asciiTheme="minorHAnsi" w:hAnsiTheme="minorHAnsi" w:cstheme="minorHAnsi"/>
          <w:bCs/>
        </w:rPr>
        <w:t xml:space="preserve"> and time management skills. </w:t>
      </w:r>
    </w:p>
    <w:p w:rsidR="006C0659" w:rsidRPr="00F939D6" w:rsidRDefault="006C0659" w:rsidP="006C0659">
      <w:pPr>
        <w:numPr>
          <w:ilvl w:val="0"/>
          <w:numId w:val="19"/>
        </w:numPr>
        <w:spacing w:after="120" w:line="240" w:lineRule="auto"/>
        <w:rPr>
          <w:rFonts w:asciiTheme="minorHAnsi" w:hAnsiTheme="minorHAnsi" w:cstheme="minorHAnsi"/>
        </w:rPr>
      </w:pPr>
      <w:r w:rsidRPr="006C0659">
        <w:rPr>
          <w:rFonts w:asciiTheme="minorHAnsi" w:hAnsiTheme="minorHAnsi" w:cstheme="minorHAnsi"/>
        </w:rPr>
        <w:t xml:space="preserve">Computer proficiency with Outlook, Excel Spreadsheets, and Word documents.  </w:t>
      </w:r>
    </w:p>
    <w:p w:rsidR="00651D44" w:rsidRPr="00651D44" w:rsidRDefault="00651D44" w:rsidP="00651D44">
      <w:pPr>
        <w:pStyle w:val="ListParagraph"/>
        <w:autoSpaceDE w:val="0"/>
        <w:autoSpaceDN w:val="0"/>
        <w:adjustRightInd w:val="0"/>
        <w:rPr>
          <w:rFonts w:asciiTheme="minorHAnsi" w:hAnsiTheme="minorHAnsi" w:cstheme="minorHAnsi"/>
          <w:color w:val="000000"/>
        </w:rPr>
      </w:pPr>
    </w:p>
    <w:p w:rsidR="00651D44" w:rsidRPr="00651D44" w:rsidRDefault="00651D44" w:rsidP="00651D44">
      <w:pPr>
        <w:autoSpaceDE w:val="0"/>
        <w:autoSpaceDN w:val="0"/>
        <w:adjustRightInd w:val="0"/>
        <w:rPr>
          <w:rFonts w:asciiTheme="minorHAnsi" w:hAnsiTheme="minorHAnsi" w:cstheme="minorHAnsi"/>
          <w:color w:val="000000"/>
          <w:szCs w:val="22"/>
        </w:rPr>
      </w:pPr>
      <w:r w:rsidRPr="00651D44">
        <w:rPr>
          <w:rFonts w:asciiTheme="minorHAnsi" w:hAnsiTheme="minorHAnsi" w:cstheme="minorHAnsi"/>
          <w:color w:val="000000"/>
          <w:szCs w:val="22"/>
        </w:rPr>
        <w:t xml:space="preserve">Marsh &amp; McLennan Agency (MMA) provides colleagues the freedom to make a career and difference. We encourage you to explore your curiosity and creativity. We gain new insight from diverse thinking, and take risks on new ideas. We embrace a culture that celebrates and promotes the many backgrounds, heritages and perspectives of our colleagues and clients. We are always seeking those with ethics, talent, and ambition who are interested in joining our client-focused teams. More than just insurance brokers, we believe that a business culture that supports a healthy, safe work environment does so by offering the right benefits, programs, policies and opportunities to keep employees engaged and productive including: health and welfare, tuition assistance, 401K, employee assistance program, volunteer opportunities, and other programs. </w:t>
      </w:r>
    </w:p>
    <w:p w:rsidR="00651D44" w:rsidRPr="00651D44" w:rsidRDefault="00651D44" w:rsidP="00651D44">
      <w:pPr>
        <w:tabs>
          <w:tab w:val="left" w:pos="6816"/>
        </w:tabs>
        <w:rPr>
          <w:rFonts w:asciiTheme="minorHAnsi" w:hAnsiTheme="minorHAnsi" w:cstheme="minorHAnsi"/>
          <w:color w:val="000000"/>
          <w:szCs w:val="22"/>
        </w:rPr>
      </w:pPr>
    </w:p>
    <w:p w:rsidR="00222551" w:rsidRPr="00651D44" w:rsidRDefault="00651D44" w:rsidP="00651D44">
      <w:pPr>
        <w:tabs>
          <w:tab w:val="left" w:pos="6816"/>
        </w:tabs>
        <w:rPr>
          <w:rFonts w:asciiTheme="minorHAnsi" w:hAnsiTheme="minorHAnsi"/>
          <w:b/>
          <w:sz w:val="24"/>
        </w:rPr>
      </w:pPr>
      <w:r w:rsidRPr="00651D44">
        <w:rPr>
          <w:rFonts w:asciiTheme="minorHAnsi" w:hAnsiTheme="minorHAnsi" w:cstheme="minorHAnsi"/>
          <w:color w:val="000000"/>
          <w:szCs w:val="22"/>
        </w:rPr>
        <w:t xml:space="preserve">You can apply your talent in bold ways that make a difference – at MMA. For more information about our company, please visit us </w:t>
      </w:r>
      <w:proofErr w:type="gramStart"/>
      <w:r w:rsidRPr="00651D44">
        <w:rPr>
          <w:rFonts w:asciiTheme="minorHAnsi" w:hAnsiTheme="minorHAnsi" w:cstheme="minorHAnsi"/>
          <w:color w:val="000000"/>
          <w:szCs w:val="22"/>
        </w:rPr>
        <w:t>at:</w:t>
      </w:r>
      <w:proofErr w:type="gramEnd"/>
      <w:r w:rsidRPr="00651D44">
        <w:rPr>
          <w:rFonts w:asciiTheme="minorHAnsi" w:hAnsiTheme="minorHAnsi" w:cstheme="minorHAnsi"/>
          <w:color w:val="000000"/>
          <w:szCs w:val="22"/>
        </w:rPr>
        <w:t xml:space="preserve"> http://</w:t>
      </w:r>
      <w:r w:rsidRPr="00651D44">
        <w:rPr>
          <w:color w:val="000000"/>
        </w:rPr>
        <w:t>marshmma.com/careers.</w:t>
      </w:r>
      <w:r w:rsidR="00222551" w:rsidRPr="00651D44">
        <w:rPr>
          <w:rFonts w:asciiTheme="minorHAnsi" w:hAnsiTheme="minorHAnsi"/>
          <w:b/>
          <w:sz w:val="24"/>
        </w:rPr>
        <w:tab/>
      </w:r>
    </w:p>
    <w:sectPr w:rsidR="00222551" w:rsidRPr="00651D44" w:rsidSect="002205E4">
      <w:headerReference w:type="default" r:id="rId12"/>
      <w:type w:val="continuous"/>
      <w:pgSz w:w="12240" w:h="15840" w:code="9"/>
      <w:pgMar w:top="1985" w:right="1442" w:bottom="1440" w:left="1259" w:header="1133" w:footer="4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84" w:rsidRDefault="00377684">
      <w:r>
        <w:separator/>
      </w:r>
    </w:p>
  </w:endnote>
  <w:endnote w:type="continuationSeparator" w:id="0">
    <w:p w:rsidR="00377684" w:rsidRDefault="0037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CC" w:rsidRDefault="00DF54CC">
    <w:pPr>
      <w:pStyle w:val="AddresseeInfo"/>
    </w:pPr>
    <w:bookmarkStart w:id="0" w:name="CompanyName"/>
    <w:r>
      <w:t xml:space="preserve">   </w:t>
    </w:r>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718"/>
    </w:tblGrid>
    <w:tr w:rsidR="00DF54CC" w:rsidTr="002A22F6">
      <w:trPr>
        <w:trHeight w:val="567"/>
      </w:trPr>
      <w:tc>
        <w:tcPr>
          <w:tcW w:w="5788" w:type="dxa"/>
          <w:tcBorders>
            <w:top w:val="nil"/>
            <w:left w:val="nil"/>
            <w:bottom w:val="nil"/>
            <w:right w:val="nil"/>
          </w:tcBorders>
          <w:tcMar>
            <w:left w:w="28" w:type="dxa"/>
            <w:bottom w:w="28" w:type="dxa"/>
          </w:tcMar>
          <w:vAlign w:val="bottom"/>
        </w:tcPr>
        <w:p w:rsidR="00DF54CC" w:rsidRDefault="00AB7590">
          <w:pPr>
            <w:pStyle w:val="Legalcopy"/>
            <w:rPr>
              <w:rStyle w:val="TextHide"/>
            </w:rPr>
          </w:pPr>
          <w:bookmarkStart w:id="2" w:name="LegalText"/>
          <w:bookmarkEnd w:id="2"/>
          <w:r>
            <w:rPr>
              <w:noProof/>
            </w:rPr>
            <w:drawing>
              <wp:inline distT="0" distB="0" distL="0" distR="0" wp14:anchorId="02598A32" wp14:editId="401741E2">
                <wp:extent cx="1452245" cy="118110"/>
                <wp:effectExtent l="0" t="0" r="0" b="0"/>
                <wp:docPr id="1" name="Picture 1" descr="MMA_WTAG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_WTAG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118110"/>
                        </a:xfrm>
                        <a:prstGeom prst="rect">
                          <a:avLst/>
                        </a:prstGeom>
                        <a:noFill/>
                        <a:ln>
                          <a:noFill/>
                        </a:ln>
                      </pic:spPr>
                    </pic:pic>
                  </a:graphicData>
                </a:graphic>
              </wp:inline>
            </w:drawing>
          </w:r>
        </w:p>
      </w:tc>
      <w:tc>
        <w:tcPr>
          <w:tcW w:w="3718" w:type="dxa"/>
          <w:tcBorders>
            <w:top w:val="nil"/>
            <w:left w:val="nil"/>
            <w:bottom w:val="nil"/>
            <w:right w:val="nil"/>
          </w:tcBorders>
        </w:tcPr>
        <w:p w:rsidR="00DF54CC" w:rsidRPr="00367D15" w:rsidRDefault="002A22F6" w:rsidP="00DD3973">
          <w:pPr>
            <w:pStyle w:val="TableLogoText"/>
            <w:jc w:val="center"/>
            <w:rPr>
              <w:rStyle w:val="TextHide"/>
              <w:sz w:val="16"/>
            </w:rPr>
          </w:pPr>
          <w:bookmarkStart w:id="3" w:name="Endorsement"/>
          <w:bookmarkEnd w:id="3"/>
          <w:r>
            <w:rPr>
              <w:rStyle w:val="TextHide"/>
              <w:sz w:val="16"/>
            </w:rPr>
            <w:br/>
            <w:t xml:space="preserve">                                                  </w:t>
          </w:r>
        </w:p>
      </w:tc>
    </w:tr>
  </w:tbl>
  <w:p w:rsidR="00DF54CC" w:rsidRDefault="00DF54CC">
    <w:pP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84" w:rsidRDefault="00377684">
      <w:r>
        <w:separator/>
      </w:r>
    </w:p>
  </w:footnote>
  <w:footnote w:type="continuationSeparator" w:id="0">
    <w:p w:rsidR="00377684" w:rsidRDefault="0037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CC" w:rsidRDefault="00DF54CC">
    <w:pPr>
      <w:pStyle w:val="LogoHide"/>
    </w:pPr>
  </w:p>
  <w:p w:rsidR="00DF54CC" w:rsidRDefault="00DF54CC">
    <w:pPr>
      <w:spacing w:before="280"/>
    </w:pPr>
    <w:r>
      <w:t xml:space="preserve">Page </w:t>
    </w:r>
    <w:r>
      <w:fldChar w:fldCharType="begin"/>
    </w:r>
    <w:r>
      <w:instrText xml:space="preserve"> PAGE </w:instrText>
    </w:r>
    <w:r>
      <w:fldChar w:fldCharType="separate"/>
    </w:r>
    <w:r>
      <w:t>2</w:t>
    </w:r>
    <w:r>
      <w:fldChar w:fldCharType="end"/>
    </w:r>
  </w:p>
  <w:p w:rsidR="00DF54CC" w:rsidRDefault="00DF54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CC" w:rsidRDefault="00AB7590">
    <w:pPr>
      <w:pStyle w:val="LogoHide"/>
    </w:pPr>
    <w:bookmarkStart w:id="1" w:name="Logo"/>
    <w:r>
      <w:drawing>
        <wp:anchor distT="0" distB="0" distL="114300" distR="114300" simplePos="0" relativeHeight="251658240" behindDoc="0" locked="0" layoutInCell="1" allowOverlap="1" wp14:anchorId="05B9176A" wp14:editId="28C400A5">
          <wp:simplePos x="0" y="0"/>
          <wp:positionH relativeFrom="page">
            <wp:posOffset>496570</wp:posOffset>
          </wp:positionH>
          <wp:positionV relativeFrom="page">
            <wp:posOffset>550545</wp:posOffset>
          </wp:positionV>
          <wp:extent cx="2425065" cy="367665"/>
          <wp:effectExtent l="0" t="0" r="0" b="0"/>
          <wp:wrapNone/>
          <wp:docPr id="31" name="Picture 31" descr="MMA_WST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MA_WSTD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367665"/>
                  </a:xfrm>
                  <a:prstGeom prst="rect">
                    <a:avLst/>
                  </a:prstGeom>
                  <a:noFill/>
                </pic:spPr>
              </pic:pic>
            </a:graphicData>
          </a:graphic>
          <wp14:sizeRelH relativeFrom="page">
            <wp14:pctWidth>0</wp14:pctWidth>
          </wp14:sizeRelH>
          <wp14:sizeRelV relativeFrom="page">
            <wp14:pctHeight>0</wp14:pctHeight>
          </wp14:sizeRelV>
        </wp:anchor>
      </w:drawing>
    </w:r>
    <w:r w:rsidR="00DF54CC">
      <w:t xml:space="preserve">   </w:t>
    </w:r>
    <w:bookmarkEnd w:id="1"/>
  </w:p>
  <w:p w:rsidR="00DF54CC" w:rsidRDefault="00DF54CC">
    <w:pPr>
      <w:spacing w:line="4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CC" w:rsidRDefault="00DF54CC">
    <w:pPr>
      <w:pStyle w:val="LogoHide"/>
    </w:pPr>
  </w:p>
  <w:p w:rsidR="00DF54CC" w:rsidRPr="00473F56" w:rsidRDefault="000754EA">
    <w:pPr>
      <w:spacing w:line="240" w:lineRule="exact"/>
      <w:rPr>
        <w:caps/>
        <w:sz w:val="20"/>
      </w:rPr>
    </w:pPr>
    <w:r>
      <w:rPr>
        <w:caps/>
        <w:sz w:val="20"/>
      </w:rPr>
      <w:t>Current openings</w:t>
    </w:r>
  </w:p>
  <w:p w:rsidR="00DF54CC" w:rsidRDefault="00DF54CC">
    <w:pPr>
      <w:spacing w:line="240" w:lineRule="exact"/>
      <w:rPr>
        <w:sz w:val="20"/>
      </w:rPr>
    </w:pPr>
    <w:r>
      <w:rPr>
        <w:sz w:val="20"/>
      </w:rPr>
      <w:t xml:space="preserve">Page </w:t>
    </w:r>
    <w:r>
      <w:rPr>
        <w:sz w:val="20"/>
      </w:rPr>
      <w:fldChar w:fldCharType="begin"/>
    </w:r>
    <w:r>
      <w:rPr>
        <w:sz w:val="20"/>
      </w:rPr>
      <w:instrText xml:space="preserve"> PAGE </w:instrText>
    </w:r>
    <w:r>
      <w:rPr>
        <w:sz w:val="20"/>
      </w:rPr>
      <w:fldChar w:fldCharType="separate"/>
    </w:r>
    <w:r w:rsidR="00F939D6">
      <w:rPr>
        <w:noProof/>
        <w:sz w:val="20"/>
      </w:rPr>
      <w:t>2</w:t>
    </w:r>
    <w:r>
      <w:rPr>
        <w:sz w:val="20"/>
      </w:rPr>
      <w:fldChar w:fldCharType="end"/>
    </w:r>
  </w:p>
  <w:p w:rsidR="00DF54CC" w:rsidRDefault="00DF54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EE40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96000"/>
    <w:multiLevelType w:val="multilevel"/>
    <w:tmpl w:val="266EA3A6"/>
    <w:name w:val="HeadingNumberDo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 w15:restartNumberingAfterBreak="0">
    <w:nsid w:val="08D3454A"/>
    <w:multiLevelType w:val="multilevel"/>
    <w:tmpl w:val="81BCAA6E"/>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1D5DEC"/>
    <w:multiLevelType w:val="multilevel"/>
    <w:tmpl w:val="65A25946"/>
    <w:name w:val="SectionStart"/>
    <w:lvl w:ilvl="0">
      <w:start w:val="1"/>
      <w:numFmt w:val="decimal"/>
      <w:lvlRestart w:val="0"/>
      <w:lvlText w:val="%1"/>
      <w:lvlJc w:val="left"/>
      <w:pPr>
        <w:tabs>
          <w:tab w:val="num" w:pos="360"/>
        </w:tabs>
        <w:ind w:left="360" w:hanging="18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8C025B"/>
    <w:multiLevelType w:val="multilevel"/>
    <w:tmpl w:val="945E3EE2"/>
    <w:name w:val="NumHeading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14455A2D"/>
    <w:multiLevelType w:val="hybridMultilevel"/>
    <w:tmpl w:val="4D005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FA1039"/>
    <w:multiLevelType w:val="multilevel"/>
    <w:tmpl w:val="B60C6C0A"/>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1070EB"/>
    <w:multiLevelType w:val="multilevel"/>
    <w:tmpl w:val="F66AD8C4"/>
    <w:name w:val="S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8" w15:restartNumberingAfterBreak="0">
    <w:nsid w:val="26205348"/>
    <w:multiLevelType w:val="multilevel"/>
    <w:tmpl w:val="BE82308A"/>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9" w15:restartNumberingAfterBreak="0">
    <w:nsid w:val="314851E9"/>
    <w:multiLevelType w:val="multilevel"/>
    <w:tmpl w:val="47D2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33C32"/>
    <w:multiLevelType w:val="multilevel"/>
    <w:tmpl w:val="A59E1E82"/>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15:restartNumberingAfterBreak="0">
    <w:nsid w:val="35AB24D4"/>
    <w:multiLevelType w:val="hybridMultilevel"/>
    <w:tmpl w:val="2AC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E1FCB"/>
    <w:multiLevelType w:val="hybridMultilevel"/>
    <w:tmpl w:val="D00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E44C5"/>
    <w:multiLevelType w:val="multilevel"/>
    <w:tmpl w:val="F5E0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B2A40"/>
    <w:multiLevelType w:val="hybridMultilevel"/>
    <w:tmpl w:val="3BBA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F4068"/>
    <w:multiLevelType w:val="hybridMultilevel"/>
    <w:tmpl w:val="71264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A5B4316"/>
    <w:multiLevelType w:val="multilevel"/>
    <w:tmpl w:val="7A1C1932"/>
    <w:name w:val="App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7" w15:restartNumberingAfterBreak="0">
    <w:nsid w:val="4FD278E7"/>
    <w:multiLevelType w:val="hybridMultilevel"/>
    <w:tmpl w:val="2D0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01E80"/>
    <w:multiLevelType w:val="hybridMultilevel"/>
    <w:tmpl w:val="75F8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A4BE5"/>
    <w:multiLevelType w:val="hybridMultilevel"/>
    <w:tmpl w:val="F7F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15D82"/>
    <w:multiLevelType w:val="multilevel"/>
    <w:tmpl w:val="0AC0E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A58C0"/>
    <w:multiLevelType w:val="multilevel"/>
    <w:tmpl w:val="778A85AA"/>
    <w:name w:val="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2" w15:restartNumberingAfterBreak="0">
    <w:nsid w:val="6D827163"/>
    <w:multiLevelType w:val="hybridMultilevel"/>
    <w:tmpl w:val="44B435E4"/>
    <w:lvl w:ilvl="0" w:tplc="04090001">
      <w:start w:val="1"/>
      <w:numFmt w:val="bullet"/>
      <w:lvlText w:val=""/>
      <w:lvlJc w:val="left"/>
      <w:pPr>
        <w:ind w:left="0" w:hanging="360"/>
      </w:pPr>
      <w:rPr>
        <w:rFonts w:ascii="Symbol" w:hAnsi="Symbol" w:hint="default"/>
      </w:rPr>
    </w:lvl>
    <w:lvl w:ilvl="1" w:tplc="FD809B40">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15:restartNumberingAfterBreak="0">
    <w:nsid w:val="720B58D1"/>
    <w:multiLevelType w:val="multilevel"/>
    <w:tmpl w:val="DAD0060E"/>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311296E"/>
    <w:multiLevelType w:val="hybridMultilevel"/>
    <w:tmpl w:val="3F4A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03567"/>
    <w:multiLevelType w:val="multilevel"/>
    <w:tmpl w:val="CC0C7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60095"/>
    <w:multiLevelType w:val="multilevel"/>
    <w:tmpl w:val="800CAC26"/>
    <w:name w:val="SApp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abstractNumId w:val="23"/>
  </w:num>
  <w:num w:numId="2">
    <w:abstractNumId w:val="10"/>
  </w:num>
  <w:num w:numId="3">
    <w:abstractNumId w:val="8"/>
  </w:num>
  <w:num w:numId="4">
    <w:abstractNumId w:val="4"/>
  </w:num>
  <w:num w:numId="5">
    <w:abstractNumId w:val="1"/>
  </w:num>
  <w:num w:numId="6">
    <w:abstractNumId w:val="18"/>
  </w:num>
  <w:num w:numId="7">
    <w:abstractNumId w:val="15"/>
  </w:num>
  <w:num w:numId="8">
    <w:abstractNumId w:val="22"/>
  </w:num>
  <w:num w:numId="9">
    <w:abstractNumId w:val="9"/>
  </w:num>
  <w:num w:numId="10">
    <w:abstractNumId w:val="17"/>
  </w:num>
  <w:num w:numId="11">
    <w:abstractNumId w:val="25"/>
  </w:num>
  <w:num w:numId="12">
    <w:abstractNumId w:val="5"/>
  </w:num>
  <w:num w:numId="13">
    <w:abstractNumId w:val="20"/>
  </w:num>
  <w:num w:numId="14">
    <w:abstractNumId w:val="13"/>
  </w:num>
  <w:num w:numId="15">
    <w:abstractNumId w:val="0"/>
  </w:num>
  <w:num w:numId="16">
    <w:abstractNumId w:val="12"/>
  </w:num>
  <w:num w:numId="17">
    <w:abstractNumId w:val="14"/>
  </w:num>
  <w:num w:numId="18">
    <w:abstractNumId w:val="24"/>
  </w:num>
  <w:num w:numId="19">
    <w:abstractNumId w:val="19"/>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F4"/>
    <w:rsid w:val="00001F81"/>
    <w:rsid w:val="000071F3"/>
    <w:rsid w:val="000072D8"/>
    <w:rsid w:val="000076AD"/>
    <w:rsid w:val="00031A68"/>
    <w:rsid w:val="00051B0A"/>
    <w:rsid w:val="000544B9"/>
    <w:rsid w:val="00060729"/>
    <w:rsid w:val="00062149"/>
    <w:rsid w:val="00062939"/>
    <w:rsid w:val="00073386"/>
    <w:rsid w:val="000754EA"/>
    <w:rsid w:val="000803EF"/>
    <w:rsid w:val="000A04E8"/>
    <w:rsid w:val="000E239B"/>
    <w:rsid w:val="000E7BD3"/>
    <w:rsid w:val="00100F81"/>
    <w:rsid w:val="00103400"/>
    <w:rsid w:val="001035D0"/>
    <w:rsid w:val="00121041"/>
    <w:rsid w:val="00133104"/>
    <w:rsid w:val="00134781"/>
    <w:rsid w:val="00134C39"/>
    <w:rsid w:val="00136100"/>
    <w:rsid w:val="00141C7C"/>
    <w:rsid w:val="0014357B"/>
    <w:rsid w:val="00161047"/>
    <w:rsid w:val="00184586"/>
    <w:rsid w:val="00187A7E"/>
    <w:rsid w:val="001A1B98"/>
    <w:rsid w:val="001A34EA"/>
    <w:rsid w:val="001B45B7"/>
    <w:rsid w:val="001B4744"/>
    <w:rsid w:val="001E1213"/>
    <w:rsid w:val="001F3014"/>
    <w:rsid w:val="001F53DD"/>
    <w:rsid w:val="00217063"/>
    <w:rsid w:val="00220309"/>
    <w:rsid w:val="002205E4"/>
    <w:rsid w:val="00222551"/>
    <w:rsid w:val="00233C98"/>
    <w:rsid w:val="0024133B"/>
    <w:rsid w:val="00251C75"/>
    <w:rsid w:val="00252359"/>
    <w:rsid w:val="00254DFE"/>
    <w:rsid w:val="00260D57"/>
    <w:rsid w:val="00261434"/>
    <w:rsid w:val="00264AD9"/>
    <w:rsid w:val="00264FC3"/>
    <w:rsid w:val="00271E67"/>
    <w:rsid w:val="0027364F"/>
    <w:rsid w:val="00273D8A"/>
    <w:rsid w:val="002A0F32"/>
    <w:rsid w:val="002A22F6"/>
    <w:rsid w:val="002A7F04"/>
    <w:rsid w:val="002B63BE"/>
    <w:rsid w:val="002D1AC6"/>
    <w:rsid w:val="002E0355"/>
    <w:rsid w:val="002F7C22"/>
    <w:rsid w:val="00301EB6"/>
    <w:rsid w:val="00304E25"/>
    <w:rsid w:val="003115FE"/>
    <w:rsid w:val="00323D9F"/>
    <w:rsid w:val="0034629F"/>
    <w:rsid w:val="00367D15"/>
    <w:rsid w:val="00377684"/>
    <w:rsid w:val="0038256F"/>
    <w:rsid w:val="00395944"/>
    <w:rsid w:val="003C30E5"/>
    <w:rsid w:val="003D73C6"/>
    <w:rsid w:val="003E2B34"/>
    <w:rsid w:val="004007CC"/>
    <w:rsid w:val="004024C0"/>
    <w:rsid w:val="00404E43"/>
    <w:rsid w:val="004114B0"/>
    <w:rsid w:val="00411797"/>
    <w:rsid w:val="00434EF0"/>
    <w:rsid w:val="00440859"/>
    <w:rsid w:val="004450B2"/>
    <w:rsid w:val="00460DB5"/>
    <w:rsid w:val="00462FEF"/>
    <w:rsid w:val="00463A68"/>
    <w:rsid w:val="00464185"/>
    <w:rsid w:val="004728A2"/>
    <w:rsid w:val="00472F4B"/>
    <w:rsid w:val="00473F56"/>
    <w:rsid w:val="00495460"/>
    <w:rsid w:val="0049672C"/>
    <w:rsid w:val="004A3AB6"/>
    <w:rsid w:val="004A575E"/>
    <w:rsid w:val="004B6333"/>
    <w:rsid w:val="004D44C6"/>
    <w:rsid w:val="004E3FCA"/>
    <w:rsid w:val="004F526C"/>
    <w:rsid w:val="004F6134"/>
    <w:rsid w:val="0050306C"/>
    <w:rsid w:val="0052550D"/>
    <w:rsid w:val="00530098"/>
    <w:rsid w:val="005552C2"/>
    <w:rsid w:val="00555971"/>
    <w:rsid w:val="00570129"/>
    <w:rsid w:val="005942DE"/>
    <w:rsid w:val="005A137C"/>
    <w:rsid w:val="005A42AB"/>
    <w:rsid w:val="005B13FE"/>
    <w:rsid w:val="005B406E"/>
    <w:rsid w:val="005C09A0"/>
    <w:rsid w:val="005E52DE"/>
    <w:rsid w:val="005E56FE"/>
    <w:rsid w:val="005E79CF"/>
    <w:rsid w:val="005F11A8"/>
    <w:rsid w:val="005F147C"/>
    <w:rsid w:val="00605060"/>
    <w:rsid w:val="006454AB"/>
    <w:rsid w:val="00651D44"/>
    <w:rsid w:val="00652D6C"/>
    <w:rsid w:val="00656CA8"/>
    <w:rsid w:val="00677711"/>
    <w:rsid w:val="00680CDD"/>
    <w:rsid w:val="00690AFC"/>
    <w:rsid w:val="00695834"/>
    <w:rsid w:val="006A12DC"/>
    <w:rsid w:val="006A2EBD"/>
    <w:rsid w:val="006B0C18"/>
    <w:rsid w:val="006C0152"/>
    <w:rsid w:val="006C0659"/>
    <w:rsid w:val="006C1E5E"/>
    <w:rsid w:val="006C2CD4"/>
    <w:rsid w:val="006C3DFB"/>
    <w:rsid w:val="006C6BD2"/>
    <w:rsid w:val="006C7B64"/>
    <w:rsid w:val="006E7F61"/>
    <w:rsid w:val="006F5024"/>
    <w:rsid w:val="007310AD"/>
    <w:rsid w:val="00736736"/>
    <w:rsid w:val="007447F2"/>
    <w:rsid w:val="00751153"/>
    <w:rsid w:val="00752B6F"/>
    <w:rsid w:val="00762563"/>
    <w:rsid w:val="007845EB"/>
    <w:rsid w:val="00797141"/>
    <w:rsid w:val="007A1127"/>
    <w:rsid w:val="007A2CF7"/>
    <w:rsid w:val="007B4ABA"/>
    <w:rsid w:val="007D17F0"/>
    <w:rsid w:val="007D6645"/>
    <w:rsid w:val="0080201B"/>
    <w:rsid w:val="00810BAB"/>
    <w:rsid w:val="0082173C"/>
    <w:rsid w:val="00821B38"/>
    <w:rsid w:val="0082278D"/>
    <w:rsid w:val="0082602B"/>
    <w:rsid w:val="00826781"/>
    <w:rsid w:val="008540DB"/>
    <w:rsid w:val="00860F94"/>
    <w:rsid w:val="008B31C4"/>
    <w:rsid w:val="008B6263"/>
    <w:rsid w:val="008B7CFB"/>
    <w:rsid w:val="008D395B"/>
    <w:rsid w:val="008E1753"/>
    <w:rsid w:val="008E2C07"/>
    <w:rsid w:val="008E3479"/>
    <w:rsid w:val="008F2B33"/>
    <w:rsid w:val="008F641B"/>
    <w:rsid w:val="009047FD"/>
    <w:rsid w:val="00920867"/>
    <w:rsid w:val="00921D66"/>
    <w:rsid w:val="00933C0C"/>
    <w:rsid w:val="00943E59"/>
    <w:rsid w:val="0095448D"/>
    <w:rsid w:val="009828E3"/>
    <w:rsid w:val="0098635A"/>
    <w:rsid w:val="00993B03"/>
    <w:rsid w:val="009A3F59"/>
    <w:rsid w:val="009B5635"/>
    <w:rsid w:val="009C2CA1"/>
    <w:rsid w:val="009F0FF4"/>
    <w:rsid w:val="009F362B"/>
    <w:rsid w:val="009F655F"/>
    <w:rsid w:val="009F758D"/>
    <w:rsid w:val="00A00254"/>
    <w:rsid w:val="00A1449B"/>
    <w:rsid w:val="00A16E89"/>
    <w:rsid w:val="00A23916"/>
    <w:rsid w:val="00A23FBF"/>
    <w:rsid w:val="00A24DC4"/>
    <w:rsid w:val="00A41B85"/>
    <w:rsid w:val="00A60DB7"/>
    <w:rsid w:val="00A611E2"/>
    <w:rsid w:val="00A725C3"/>
    <w:rsid w:val="00A7480C"/>
    <w:rsid w:val="00A75399"/>
    <w:rsid w:val="00A772E7"/>
    <w:rsid w:val="00A80867"/>
    <w:rsid w:val="00AA1750"/>
    <w:rsid w:val="00AA2D79"/>
    <w:rsid w:val="00AA4FBA"/>
    <w:rsid w:val="00AB487C"/>
    <w:rsid w:val="00AB7590"/>
    <w:rsid w:val="00AC065D"/>
    <w:rsid w:val="00AE06F0"/>
    <w:rsid w:val="00AF7A4B"/>
    <w:rsid w:val="00B02469"/>
    <w:rsid w:val="00B075B2"/>
    <w:rsid w:val="00B20D8B"/>
    <w:rsid w:val="00B23B13"/>
    <w:rsid w:val="00B35DD3"/>
    <w:rsid w:val="00B36B62"/>
    <w:rsid w:val="00B464E3"/>
    <w:rsid w:val="00B46E4B"/>
    <w:rsid w:val="00B47BE3"/>
    <w:rsid w:val="00B556AC"/>
    <w:rsid w:val="00B55A51"/>
    <w:rsid w:val="00B577EF"/>
    <w:rsid w:val="00B7377C"/>
    <w:rsid w:val="00B764CC"/>
    <w:rsid w:val="00B7797B"/>
    <w:rsid w:val="00B84553"/>
    <w:rsid w:val="00B9084A"/>
    <w:rsid w:val="00B9319C"/>
    <w:rsid w:val="00B97008"/>
    <w:rsid w:val="00BC3BCD"/>
    <w:rsid w:val="00BD6123"/>
    <w:rsid w:val="00BD6F22"/>
    <w:rsid w:val="00BD7FBA"/>
    <w:rsid w:val="00BF05FC"/>
    <w:rsid w:val="00BF109F"/>
    <w:rsid w:val="00BF641C"/>
    <w:rsid w:val="00C101C8"/>
    <w:rsid w:val="00C2081D"/>
    <w:rsid w:val="00C24264"/>
    <w:rsid w:val="00C2681F"/>
    <w:rsid w:val="00C31DBD"/>
    <w:rsid w:val="00C355AA"/>
    <w:rsid w:val="00C35E9D"/>
    <w:rsid w:val="00C50ED0"/>
    <w:rsid w:val="00C54AC6"/>
    <w:rsid w:val="00C852F4"/>
    <w:rsid w:val="00C86EBB"/>
    <w:rsid w:val="00C90BB6"/>
    <w:rsid w:val="00C93DE9"/>
    <w:rsid w:val="00C941C0"/>
    <w:rsid w:val="00C96B28"/>
    <w:rsid w:val="00CB0485"/>
    <w:rsid w:val="00CC5F8D"/>
    <w:rsid w:val="00CD3A23"/>
    <w:rsid w:val="00CE3E86"/>
    <w:rsid w:val="00CF1758"/>
    <w:rsid w:val="00D17BD0"/>
    <w:rsid w:val="00D252F3"/>
    <w:rsid w:val="00D3381D"/>
    <w:rsid w:val="00D44AC6"/>
    <w:rsid w:val="00D45BD9"/>
    <w:rsid w:val="00D52268"/>
    <w:rsid w:val="00D6652C"/>
    <w:rsid w:val="00D84274"/>
    <w:rsid w:val="00D8666E"/>
    <w:rsid w:val="00D91854"/>
    <w:rsid w:val="00D96958"/>
    <w:rsid w:val="00D970D9"/>
    <w:rsid w:val="00DC7824"/>
    <w:rsid w:val="00DD244A"/>
    <w:rsid w:val="00DD3973"/>
    <w:rsid w:val="00DF54CC"/>
    <w:rsid w:val="00DF6A3E"/>
    <w:rsid w:val="00E013BA"/>
    <w:rsid w:val="00E21DEB"/>
    <w:rsid w:val="00E34E7F"/>
    <w:rsid w:val="00E36C8A"/>
    <w:rsid w:val="00E40E89"/>
    <w:rsid w:val="00E53105"/>
    <w:rsid w:val="00E6548E"/>
    <w:rsid w:val="00E6615E"/>
    <w:rsid w:val="00E80ED4"/>
    <w:rsid w:val="00E931FD"/>
    <w:rsid w:val="00E94748"/>
    <w:rsid w:val="00E97D7E"/>
    <w:rsid w:val="00EA17AD"/>
    <w:rsid w:val="00EA1EA0"/>
    <w:rsid w:val="00EA71F0"/>
    <w:rsid w:val="00EB109B"/>
    <w:rsid w:val="00EB3206"/>
    <w:rsid w:val="00EC22FA"/>
    <w:rsid w:val="00EC422A"/>
    <w:rsid w:val="00EE4F73"/>
    <w:rsid w:val="00EE6811"/>
    <w:rsid w:val="00EF11A4"/>
    <w:rsid w:val="00F047CA"/>
    <w:rsid w:val="00F064AB"/>
    <w:rsid w:val="00F12B47"/>
    <w:rsid w:val="00F12E3C"/>
    <w:rsid w:val="00F24AB3"/>
    <w:rsid w:val="00F275DD"/>
    <w:rsid w:val="00F373A4"/>
    <w:rsid w:val="00F37C96"/>
    <w:rsid w:val="00F44F41"/>
    <w:rsid w:val="00F51BC1"/>
    <w:rsid w:val="00F52E00"/>
    <w:rsid w:val="00F75529"/>
    <w:rsid w:val="00F771E5"/>
    <w:rsid w:val="00F939D6"/>
    <w:rsid w:val="00F9610E"/>
    <w:rsid w:val="00FC4B45"/>
    <w:rsid w:val="00FD03EF"/>
    <w:rsid w:val="00FD175D"/>
    <w:rsid w:val="00FD712A"/>
    <w:rsid w:val="00FE4AAE"/>
    <w:rsid w:val="00FF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42F6CB6"/>
  <w15:docId w15:val="{2A6D5FD8-789D-41C9-8455-FA17B3B0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C852F4"/>
    <w:pPr>
      <w:keepNext/>
      <w:numPr>
        <w:numId w:val="1"/>
      </w:numPr>
      <w:spacing w:line="240" w:lineRule="auto"/>
      <w:outlineLvl w:val="0"/>
    </w:pPr>
    <w:rPr>
      <w:b/>
      <w:sz w:val="28"/>
    </w:rPr>
  </w:style>
  <w:style w:type="paragraph" w:styleId="Heading2">
    <w:name w:val="heading 2"/>
    <w:basedOn w:val="Normal"/>
    <w:next w:val="Normal"/>
    <w:qFormat/>
    <w:rsid w:val="00C852F4"/>
    <w:pPr>
      <w:keepNext/>
      <w:numPr>
        <w:ilvl w:val="1"/>
        <w:numId w:val="1"/>
      </w:numPr>
      <w:spacing w:line="240" w:lineRule="auto"/>
      <w:outlineLvl w:val="1"/>
    </w:pPr>
    <w:rPr>
      <w:b/>
      <w:sz w:val="24"/>
    </w:rPr>
  </w:style>
  <w:style w:type="paragraph" w:styleId="Heading3">
    <w:name w:val="heading 3"/>
    <w:basedOn w:val="Normal"/>
    <w:next w:val="Normal"/>
    <w:qFormat/>
    <w:rsid w:val="00C852F4"/>
    <w:pPr>
      <w:keepNext/>
      <w:numPr>
        <w:ilvl w:val="2"/>
        <w:numId w:val="1"/>
      </w:numPr>
      <w:spacing w:line="240" w:lineRule="auto"/>
      <w:outlineLvl w:val="2"/>
    </w:pPr>
    <w:rPr>
      <w:b/>
      <w:i/>
      <w:sz w:val="24"/>
    </w:rPr>
  </w:style>
  <w:style w:type="paragraph" w:styleId="Heading4">
    <w:name w:val="heading 4"/>
    <w:basedOn w:val="Normal"/>
    <w:next w:val="Normal"/>
    <w:qFormat/>
    <w:rsid w:val="00C852F4"/>
    <w:pPr>
      <w:keepNext/>
      <w:numPr>
        <w:ilvl w:val="3"/>
        <w:numId w:val="1"/>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rsid w:val="00C852F4"/>
    <w:pPr>
      <w:spacing w:line="200" w:lineRule="atLeast"/>
    </w:pPr>
    <w:rPr>
      <w:rFonts w:ascii="Arial" w:hAnsi="Arial" w:cs="Arial"/>
      <w:b/>
      <w:sz w:val="16"/>
    </w:rPr>
  </w:style>
  <w:style w:type="paragraph" w:customStyle="1" w:styleId="LogoHide2">
    <w:name w:val="Logo Hide 2"/>
    <w:basedOn w:val="Base"/>
    <w:next w:val="Base"/>
    <w:rsid w:val="00C852F4"/>
    <w:rPr>
      <w:noProof/>
    </w:rPr>
  </w:style>
  <w:style w:type="paragraph" w:styleId="ListBullet">
    <w:name w:val="List Bullet"/>
    <w:basedOn w:val="Normal"/>
    <w:rsid w:val="00C852F4"/>
    <w:pPr>
      <w:numPr>
        <w:ilvl w:val="4"/>
        <w:numId w:val="2"/>
      </w:numPr>
      <w:outlineLvl w:val="4"/>
    </w:pPr>
  </w:style>
  <w:style w:type="paragraph" w:styleId="ListBullet2">
    <w:name w:val="List Bullet 2"/>
    <w:basedOn w:val="Normal"/>
    <w:rsid w:val="00C852F4"/>
    <w:pPr>
      <w:numPr>
        <w:ilvl w:val="5"/>
        <w:numId w:val="2"/>
      </w:numPr>
      <w:outlineLvl w:val="5"/>
    </w:pPr>
  </w:style>
  <w:style w:type="paragraph" w:styleId="ListBullet3">
    <w:name w:val="List Bullet 3"/>
    <w:basedOn w:val="Normal"/>
    <w:rsid w:val="00C852F4"/>
    <w:pPr>
      <w:numPr>
        <w:ilvl w:val="6"/>
        <w:numId w:val="2"/>
      </w:numPr>
      <w:outlineLvl w:val="6"/>
    </w:pPr>
  </w:style>
  <w:style w:type="paragraph" w:styleId="ListBullet4">
    <w:name w:val="List Bullet 4"/>
    <w:basedOn w:val="Normal"/>
    <w:rsid w:val="00C852F4"/>
    <w:pPr>
      <w:numPr>
        <w:ilvl w:val="7"/>
        <w:numId w:val="2"/>
      </w:numPr>
      <w:outlineLvl w:val="7"/>
    </w:pPr>
  </w:style>
  <w:style w:type="paragraph" w:customStyle="1" w:styleId="TableBullet1">
    <w:name w:val="Table Bullet 1"/>
    <w:basedOn w:val="Normal"/>
    <w:rsid w:val="00C852F4"/>
    <w:pPr>
      <w:numPr>
        <w:ilvl w:val="4"/>
        <w:numId w:val="3"/>
      </w:numPr>
      <w:spacing w:before="40" w:after="40" w:line="240" w:lineRule="auto"/>
      <w:outlineLvl w:val="4"/>
    </w:pPr>
    <w:rPr>
      <w:sz w:val="20"/>
    </w:rPr>
  </w:style>
  <w:style w:type="paragraph" w:customStyle="1" w:styleId="TableBullet2">
    <w:name w:val="Table Bullet 2"/>
    <w:basedOn w:val="Normal"/>
    <w:rsid w:val="00C852F4"/>
    <w:pPr>
      <w:numPr>
        <w:ilvl w:val="5"/>
        <w:numId w:val="3"/>
      </w:numPr>
      <w:spacing w:before="40" w:after="40" w:line="240" w:lineRule="auto"/>
      <w:outlineLvl w:val="5"/>
    </w:pPr>
    <w:rPr>
      <w:sz w:val="20"/>
    </w:rPr>
  </w:style>
  <w:style w:type="paragraph" w:customStyle="1" w:styleId="TableBullet3">
    <w:name w:val="Table Bullet 3"/>
    <w:basedOn w:val="Normal"/>
    <w:rsid w:val="00C852F4"/>
    <w:pPr>
      <w:numPr>
        <w:ilvl w:val="6"/>
        <w:numId w:val="3"/>
      </w:numPr>
      <w:spacing w:before="40" w:after="40" w:line="240" w:lineRule="auto"/>
      <w:outlineLvl w:val="6"/>
    </w:pPr>
    <w:rPr>
      <w:sz w:val="20"/>
    </w:rPr>
  </w:style>
  <w:style w:type="paragraph" w:customStyle="1" w:styleId="TableBullet4">
    <w:name w:val="Table Bullet 4"/>
    <w:basedOn w:val="Normal"/>
    <w:rsid w:val="00C852F4"/>
    <w:pPr>
      <w:numPr>
        <w:ilvl w:val="7"/>
        <w:numId w:val="3"/>
      </w:numPr>
      <w:spacing w:before="40" w:after="40" w:line="240" w:lineRule="auto"/>
      <w:outlineLvl w:val="7"/>
    </w:pPr>
    <w:rPr>
      <w:sz w:val="20"/>
    </w:rPr>
  </w:style>
  <w:style w:type="paragraph" w:styleId="ListNumber">
    <w:name w:val="List Number"/>
    <w:basedOn w:val="Normal"/>
    <w:rsid w:val="00C852F4"/>
    <w:pPr>
      <w:numPr>
        <w:ilvl w:val="5"/>
        <w:numId w:val="4"/>
      </w:numPr>
      <w:outlineLvl w:val="5"/>
    </w:pPr>
  </w:style>
  <w:style w:type="paragraph" w:styleId="ListNumber2">
    <w:name w:val="List Number 2"/>
    <w:basedOn w:val="Normal"/>
    <w:rsid w:val="00C852F4"/>
    <w:pPr>
      <w:numPr>
        <w:ilvl w:val="6"/>
        <w:numId w:val="4"/>
      </w:numPr>
      <w:outlineLvl w:val="6"/>
    </w:pPr>
  </w:style>
  <w:style w:type="paragraph" w:styleId="ListNumber3">
    <w:name w:val="List Number 3"/>
    <w:basedOn w:val="Normal"/>
    <w:rsid w:val="00C852F4"/>
    <w:pPr>
      <w:numPr>
        <w:ilvl w:val="7"/>
        <w:numId w:val="4"/>
      </w:numPr>
      <w:outlineLvl w:val="7"/>
    </w:pPr>
  </w:style>
  <w:style w:type="paragraph" w:styleId="ListNumber4">
    <w:name w:val="List Number 4"/>
    <w:basedOn w:val="Normal"/>
    <w:rsid w:val="00C852F4"/>
    <w:pPr>
      <w:numPr>
        <w:ilvl w:val="8"/>
        <w:numId w:val="4"/>
      </w:numPr>
      <w:outlineLvl w:val="8"/>
    </w:pPr>
  </w:style>
  <w:style w:type="paragraph" w:customStyle="1" w:styleId="NormalIndent1">
    <w:name w:val="Normal Indent 1"/>
    <w:basedOn w:val="Normal"/>
    <w:rsid w:val="00C852F4"/>
    <w:pPr>
      <w:ind w:left="360"/>
    </w:pPr>
  </w:style>
  <w:style w:type="paragraph" w:customStyle="1" w:styleId="NormalIndent2">
    <w:name w:val="Normal Indent 2"/>
    <w:basedOn w:val="Normal"/>
    <w:rsid w:val="00C852F4"/>
    <w:pPr>
      <w:ind w:left="720"/>
    </w:pPr>
  </w:style>
  <w:style w:type="paragraph" w:customStyle="1" w:styleId="NormalIndent3">
    <w:name w:val="Normal Indent 3"/>
    <w:basedOn w:val="Normal"/>
    <w:rsid w:val="00C852F4"/>
    <w:pPr>
      <w:ind w:left="1080"/>
    </w:pPr>
  </w:style>
  <w:style w:type="paragraph" w:customStyle="1" w:styleId="NormalIndent4">
    <w:name w:val="Normal Indent 4"/>
    <w:basedOn w:val="Normal"/>
    <w:rsid w:val="00C852F4"/>
    <w:pPr>
      <w:ind w:left="1440"/>
    </w:pPr>
  </w:style>
  <w:style w:type="paragraph" w:customStyle="1" w:styleId="TableHeadingText">
    <w:name w:val="Table Heading Text"/>
    <w:basedOn w:val="Normal"/>
    <w:rsid w:val="00C852F4"/>
    <w:pPr>
      <w:keepNext/>
      <w:spacing w:before="40" w:after="40" w:line="240" w:lineRule="auto"/>
    </w:pPr>
    <w:rPr>
      <w:b/>
      <w:sz w:val="18"/>
    </w:rPr>
  </w:style>
  <w:style w:type="paragraph" w:customStyle="1" w:styleId="TableText">
    <w:name w:val="Table Text"/>
    <w:basedOn w:val="Normal"/>
    <w:rsid w:val="00C852F4"/>
    <w:pPr>
      <w:spacing w:before="40" w:after="40" w:line="240" w:lineRule="auto"/>
    </w:pPr>
    <w:rPr>
      <w:sz w:val="20"/>
    </w:rPr>
  </w:style>
  <w:style w:type="paragraph" w:customStyle="1" w:styleId="HeadingNumber1">
    <w:name w:val="Heading Number 1"/>
    <w:basedOn w:val="Normal"/>
    <w:next w:val="NormalIndent2"/>
    <w:rsid w:val="00C852F4"/>
    <w:pPr>
      <w:keepNext/>
      <w:numPr>
        <w:ilvl w:val="4"/>
        <w:numId w:val="5"/>
      </w:numPr>
      <w:spacing w:line="240" w:lineRule="auto"/>
      <w:outlineLvl w:val="4"/>
    </w:pPr>
    <w:rPr>
      <w:b/>
      <w:sz w:val="24"/>
    </w:rPr>
  </w:style>
  <w:style w:type="paragraph" w:customStyle="1" w:styleId="HeadingNumber2">
    <w:name w:val="Heading Number 2"/>
    <w:basedOn w:val="Normal"/>
    <w:next w:val="NormalIndent2"/>
    <w:rsid w:val="00C852F4"/>
    <w:pPr>
      <w:keepNext/>
      <w:numPr>
        <w:ilvl w:val="5"/>
        <w:numId w:val="5"/>
      </w:numPr>
      <w:spacing w:line="240" w:lineRule="auto"/>
      <w:outlineLvl w:val="5"/>
    </w:pPr>
    <w:rPr>
      <w:sz w:val="24"/>
    </w:rPr>
  </w:style>
  <w:style w:type="paragraph" w:customStyle="1" w:styleId="HeadingNumber3">
    <w:name w:val="Heading Number 3"/>
    <w:basedOn w:val="Normal"/>
    <w:next w:val="NormalIndent2"/>
    <w:rsid w:val="00C852F4"/>
    <w:pPr>
      <w:keepNext/>
      <w:numPr>
        <w:ilvl w:val="6"/>
        <w:numId w:val="5"/>
      </w:numPr>
      <w:spacing w:line="240" w:lineRule="auto"/>
      <w:outlineLvl w:val="6"/>
    </w:pPr>
    <w:rPr>
      <w:b/>
      <w:sz w:val="20"/>
    </w:rPr>
  </w:style>
  <w:style w:type="paragraph" w:customStyle="1" w:styleId="HeadingNumber4">
    <w:name w:val="Heading Number 4"/>
    <w:basedOn w:val="Normal"/>
    <w:next w:val="NormalIndent2"/>
    <w:rsid w:val="00C852F4"/>
    <w:pPr>
      <w:keepNext/>
      <w:numPr>
        <w:ilvl w:val="7"/>
        <w:numId w:val="5"/>
      </w:numPr>
      <w:spacing w:line="240" w:lineRule="auto"/>
      <w:outlineLvl w:val="7"/>
    </w:pPr>
    <w:rPr>
      <w:sz w:val="20"/>
    </w:rPr>
  </w:style>
  <w:style w:type="character" w:styleId="Hyperlink">
    <w:name w:val="Hyperlink"/>
    <w:rsid w:val="0082602B"/>
    <w:rPr>
      <w:color w:val="0000FF"/>
      <w:u w:val="single"/>
    </w:rPr>
  </w:style>
  <w:style w:type="character" w:customStyle="1" w:styleId="BodyCopyChar">
    <w:name w:val="Body Copy Char"/>
    <w:link w:val="BodyCopy"/>
    <w:rsid w:val="0082602B"/>
    <w:rPr>
      <w:rFonts w:ascii="Arial Narrow" w:hAnsi="Arial Narrow"/>
      <w:color w:val="000000"/>
      <w:sz w:val="24"/>
    </w:rPr>
  </w:style>
  <w:style w:type="paragraph" w:customStyle="1" w:styleId="BodyCopyHeadline">
    <w:name w:val="Body Copy Headline"/>
    <w:basedOn w:val="Normal"/>
    <w:next w:val="BodyCopy"/>
    <w:rsid w:val="0082602B"/>
    <w:pPr>
      <w:spacing w:line="240" w:lineRule="auto"/>
      <w:ind w:right="-46"/>
    </w:pPr>
    <w:rPr>
      <w:rFonts w:ascii="Arial Narrow" w:hAnsi="Arial Narrow" w:cs="Times New Roman"/>
      <w:b/>
      <w:bCs/>
      <w:caps/>
      <w:color w:val="003766"/>
      <w:sz w:val="28"/>
    </w:rPr>
  </w:style>
  <w:style w:type="paragraph" w:customStyle="1" w:styleId="BodyCopySecondarySubhead">
    <w:name w:val="Body Copy Secondary Subhead"/>
    <w:basedOn w:val="Normal"/>
    <w:next w:val="BodyCopy"/>
    <w:link w:val="BodyCopySecondarySubheadChar"/>
    <w:rsid w:val="0082602B"/>
    <w:pPr>
      <w:spacing w:line="240" w:lineRule="auto"/>
      <w:ind w:right="-46"/>
    </w:pPr>
    <w:rPr>
      <w:rFonts w:ascii="Arial Narrow" w:hAnsi="Arial Narrow" w:cs="Times New Roman"/>
      <w:caps/>
      <w:color w:val="FF6600"/>
      <w:sz w:val="24"/>
    </w:rPr>
  </w:style>
  <w:style w:type="paragraph" w:customStyle="1" w:styleId="BodyCopySubhead">
    <w:name w:val="Body Copy Subhead"/>
    <w:basedOn w:val="BodyCopySecondarySubhead"/>
    <w:next w:val="BodyCopy"/>
    <w:link w:val="BodyCopySubheadChar"/>
    <w:rsid w:val="0082602B"/>
    <w:rPr>
      <w:b/>
      <w:bCs/>
    </w:rPr>
  </w:style>
  <w:style w:type="paragraph" w:customStyle="1" w:styleId="BodyCopy">
    <w:name w:val="Body Copy"/>
    <w:link w:val="BodyCopyChar"/>
    <w:rsid w:val="0082602B"/>
    <w:pPr>
      <w:jc w:val="both"/>
    </w:pPr>
    <w:rPr>
      <w:rFonts w:ascii="Arial Narrow" w:hAnsi="Arial Narrow"/>
      <w:color w:val="000000"/>
      <w:sz w:val="24"/>
    </w:rPr>
  </w:style>
  <w:style w:type="character" w:customStyle="1" w:styleId="BodyCopySecondarySubheadChar">
    <w:name w:val="Body Copy Secondary Subhead Char"/>
    <w:link w:val="BodyCopySecondarySubhead"/>
    <w:rsid w:val="0082602B"/>
    <w:rPr>
      <w:rFonts w:ascii="Arial Narrow" w:hAnsi="Arial Narrow"/>
      <w:caps/>
      <w:color w:val="FF6600"/>
      <w:sz w:val="24"/>
    </w:rPr>
  </w:style>
  <w:style w:type="character" w:customStyle="1" w:styleId="BodyCopySubheadChar">
    <w:name w:val="Body Copy Subhead Char"/>
    <w:link w:val="BodyCopySubhead"/>
    <w:rsid w:val="0082602B"/>
    <w:rPr>
      <w:rFonts w:ascii="Arial Narrow" w:hAnsi="Arial Narrow"/>
      <w:b/>
      <w:bCs/>
      <w:caps/>
      <w:color w:val="FF6600"/>
      <w:sz w:val="24"/>
    </w:rPr>
  </w:style>
  <w:style w:type="paragraph" w:styleId="ListParagraph">
    <w:name w:val="List Paragraph"/>
    <w:basedOn w:val="Normal"/>
    <w:uiPriority w:val="34"/>
    <w:qFormat/>
    <w:rsid w:val="00B577EF"/>
    <w:pPr>
      <w:spacing w:line="240" w:lineRule="auto"/>
      <w:ind w:left="720"/>
      <w:contextualSpacing/>
    </w:pPr>
    <w:rPr>
      <w:rFonts w:ascii="Calibri" w:eastAsia="Calibri" w:hAnsi="Calibri" w:cs="Calibri"/>
      <w:szCs w:val="22"/>
    </w:rPr>
  </w:style>
  <w:style w:type="character" w:styleId="Strong">
    <w:name w:val="Strong"/>
    <w:uiPriority w:val="22"/>
    <w:qFormat/>
    <w:rsid w:val="00062939"/>
    <w:rPr>
      <w:b/>
      <w:bCs/>
    </w:rPr>
  </w:style>
  <w:style w:type="paragraph" w:customStyle="1" w:styleId="Firstpage-bodyheadline">
    <w:name w:val="First page - body headline"/>
    <w:basedOn w:val="Normal"/>
    <w:rsid w:val="00B55A51"/>
    <w:pPr>
      <w:spacing w:line="320" w:lineRule="exact"/>
    </w:pPr>
    <w:rPr>
      <w:rFonts w:ascii="Arial Narrow" w:hAnsi="Arial Narrow" w:cs="Times New Roman"/>
      <w:b/>
      <w:caps/>
      <w:color w:val="003766"/>
      <w:sz w:val="24"/>
      <w:szCs w:val="24"/>
    </w:rPr>
  </w:style>
  <w:style w:type="character" w:customStyle="1" w:styleId="share-body5">
    <w:name w:val="share-body5"/>
    <w:rsid w:val="00B556AC"/>
  </w:style>
  <w:style w:type="character" w:styleId="FollowedHyperlink">
    <w:name w:val="FollowedHyperlink"/>
    <w:rsid w:val="00B556AC"/>
    <w:rPr>
      <w:color w:val="800080"/>
      <w:u w:val="single"/>
    </w:rPr>
  </w:style>
  <w:style w:type="paragraph" w:customStyle="1" w:styleId="Default">
    <w:name w:val="Default"/>
    <w:basedOn w:val="Normal"/>
    <w:rsid w:val="00A60DB7"/>
    <w:pPr>
      <w:autoSpaceDE w:val="0"/>
      <w:autoSpaceDN w:val="0"/>
      <w:spacing w:line="240" w:lineRule="auto"/>
    </w:pPr>
    <w:rPr>
      <w:rFonts w:eastAsia="Calibri"/>
      <w:color w:val="000000"/>
      <w:sz w:val="24"/>
      <w:szCs w:val="24"/>
    </w:rPr>
  </w:style>
  <w:style w:type="paragraph" w:styleId="BalloonText">
    <w:name w:val="Balloon Text"/>
    <w:basedOn w:val="Normal"/>
    <w:link w:val="BalloonTextChar"/>
    <w:rsid w:val="0050306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306C"/>
    <w:rPr>
      <w:rFonts w:ascii="Tahoma" w:hAnsi="Tahoma" w:cs="Tahoma"/>
      <w:sz w:val="16"/>
      <w:szCs w:val="16"/>
    </w:rPr>
  </w:style>
  <w:style w:type="character" w:customStyle="1" w:styleId="bmdetailsoverlay">
    <w:name w:val="bm_details_overlay"/>
    <w:basedOn w:val="DefaultParagraphFont"/>
    <w:rsid w:val="006C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0145">
      <w:bodyDiv w:val="1"/>
      <w:marLeft w:val="0"/>
      <w:marRight w:val="0"/>
      <w:marTop w:val="0"/>
      <w:marBottom w:val="0"/>
      <w:divBdr>
        <w:top w:val="none" w:sz="0" w:space="0" w:color="auto"/>
        <w:left w:val="none" w:sz="0" w:space="0" w:color="auto"/>
        <w:bottom w:val="none" w:sz="0" w:space="0" w:color="auto"/>
        <w:right w:val="none" w:sz="0" w:space="0" w:color="auto"/>
      </w:divBdr>
    </w:div>
    <w:div w:id="50495405">
      <w:bodyDiv w:val="1"/>
      <w:marLeft w:val="0"/>
      <w:marRight w:val="0"/>
      <w:marTop w:val="0"/>
      <w:marBottom w:val="0"/>
      <w:divBdr>
        <w:top w:val="none" w:sz="0" w:space="0" w:color="auto"/>
        <w:left w:val="none" w:sz="0" w:space="0" w:color="auto"/>
        <w:bottom w:val="none" w:sz="0" w:space="0" w:color="auto"/>
        <w:right w:val="none" w:sz="0" w:space="0" w:color="auto"/>
      </w:divBdr>
      <w:divsChild>
        <w:div w:id="1813519909">
          <w:marLeft w:val="0"/>
          <w:marRight w:val="0"/>
          <w:marTop w:val="0"/>
          <w:marBottom w:val="0"/>
          <w:divBdr>
            <w:top w:val="none" w:sz="0" w:space="0" w:color="auto"/>
            <w:left w:val="none" w:sz="0" w:space="0" w:color="auto"/>
            <w:bottom w:val="none" w:sz="0" w:space="0" w:color="auto"/>
            <w:right w:val="none" w:sz="0" w:space="0" w:color="auto"/>
          </w:divBdr>
        </w:div>
      </w:divsChild>
    </w:div>
    <w:div w:id="108865630">
      <w:bodyDiv w:val="1"/>
      <w:marLeft w:val="0"/>
      <w:marRight w:val="0"/>
      <w:marTop w:val="0"/>
      <w:marBottom w:val="0"/>
      <w:divBdr>
        <w:top w:val="none" w:sz="0" w:space="0" w:color="auto"/>
        <w:left w:val="none" w:sz="0" w:space="0" w:color="auto"/>
        <w:bottom w:val="none" w:sz="0" w:space="0" w:color="auto"/>
        <w:right w:val="none" w:sz="0" w:space="0" w:color="auto"/>
      </w:divBdr>
    </w:div>
    <w:div w:id="119036137">
      <w:bodyDiv w:val="1"/>
      <w:marLeft w:val="0"/>
      <w:marRight w:val="0"/>
      <w:marTop w:val="0"/>
      <w:marBottom w:val="0"/>
      <w:divBdr>
        <w:top w:val="none" w:sz="0" w:space="0" w:color="auto"/>
        <w:left w:val="none" w:sz="0" w:space="0" w:color="auto"/>
        <w:bottom w:val="none" w:sz="0" w:space="0" w:color="auto"/>
        <w:right w:val="none" w:sz="0" w:space="0" w:color="auto"/>
      </w:divBdr>
    </w:div>
    <w:div w:id="213660826">
      <w:bodyDiv w:val="1"/>
      <w:marLeft w:val="0"/>
      <w:marRight w:val="0"/>
      <w:marTop w:val="0"/>
      <w:marBottom w:val="0"/>
      <w:divBdr>
        <w:top w:val="none" w:sz="0" w:space="0" w:color="auto"/>
        <w:left w:val="none" w:sz="0" w:space="0" w:color="auto"/>
        <w:bottom w:val="none" w:sz="0" w:space="0" w:color="auto"/>
        <w:right w:val="none" w:sz="0" w:space="0" w:color="auto"/>
      </w:divBdr>
    </w:div>
    <w:div w:id="273758336">
      <w:bodyDiv w:val="1"/>
      <w:marLeft w:val="0"/>
      <w:marRight w:val="0"/>
      <w:marTop w:val="0"/>
      <w:marBottom w:val="0"/>
      <w:divBdr>
        <w:top w:val="none" w:sz="0" w:space="0" w:color="auto"/>
        <w:left w:val="none" w:sz="0" w:space="0" w:color="auto"/>
        <w:bottom w:val="none" w:sz="0" w:space="0" w:color="auto"/>
        <w:right w:val="none" w:sz="0" w:space="0" w:color="auto"/>
      </w:divBdr>
    </w:div>
    <w:div w:id="283390628">
      <w:bodyDiv w:val="1"/>
      <w:marLeft w:val="0"/>
      <w:marRight w:val="0"/>
      <w:marTop w:val="0"/>
      <w:marBottom w:val="0"/>
      <w:divBdr>
        <w:top w:val="none" w:sz="0" w:space="0" w:color="auto"/>
        <w:left w:val="none" w:sz="0" w:space="0" w:color="auto"/>
        <w:bottom w:val="none" w:sz="0" w:space="0" w:color="auto"/>
        <w:right w:val="none" w:sz="0" w:space="0" w:color="auto"/>
      </w:divBdr>
    </w:div>
    <w:div w:id="417488453">
      <w:bodyDiv w:val="1"/>
      <w:marLeft w:val="0"/>
      <w:marRight w:val="0"/>
      <w:marTop w:val="0"/>
      <w:marBottom w:val="0"/>
      <w:divBdr>
        <w:top w:val="none" w:sz="0" w:space="0" w:color="auto"/>
        <w:left w:val="none" w:sz="0" w:space="0" w:color="auto"/>
        <w:bottom w:val="none" w:sz="0" w:space="0" w:color="auto"/>
        <w:right w:val="none" w:sz="0" w:space="0" w:color="auto"/>
      </w:divBdr>
    </w:div>
    <w:div w:id="448278778">
      <w:bodyDiv w:val="1"/>
      <w:marLeft w:val="0"/>
      <w:marRight w:val="0"/>
      <w:marTop w:val="0"/>
      <w:marBottom w:val="0"/>
      <w:divBdr>
        <w:top w:val="none" w:sz="0" w:space="0" w:color="auto"/>
        <w:left w:val="none" w:sz="0" w:space="0" w:color="auto"/>
        <w:bottom w:val="none" w:sz="0" w:space="0" w:color="auto"/>
        <w:right w:val="none" w:sz="0" w:space="0" w:color="auto"/>
      </w:divBdr>
    </w:div>
    <w:div w:id="695272089">
      <w:bodyDiv w:val="1"/>
      <w:marLeft w:val="0"/>
      <w:marRight w:val="0"/>
      <w:marTop w:val="0"/>
      <w:marBottom w:val="0"/>
      <w:divBdr>
        <w:top w:val="none" w:sz="0" w:space="0" w:color="auto"/>
        <w:left w:val="none" w:sz="0" w:space="0" w:color="auto"/>
        <w:bottom w:val="none" w:sz="0" w:space="0" w:color="auto"/>
        <w:right w:val="none" w:sz="0" w:space="0" w:color="auto"/>
      </w:divBdr>
    </w:div>
    <w:div w:id="723985203">
      <w:bodyDiv w:val="1"/>
      <w:marLeft w:val="0"/>
      <w:marRight w:val="0"/>
      <w:marTop w:val="0"/>
      <w:marBottom w:val="0"/>
      <w:divBdr>
        <w:top w:val="none" w:sz="0" w:space="0" w:color="auto"/>
        <w:left w:val="none" w:sz="0" w:space="0" w:color="auto"/>
        <w:bottom w:val="none" w:sz="0" w:space="0" w:color="auto"/>
        <w:right w:val="none" w:sz="0" w:space="0" w:color="auto"/>
      </w:divBdr>
    </w:div>
    <w:div w:id="792941722">
      <w:bodyDiv w:val="1"/>
      <w:marLeft w:val="0"/>
      <w:marRight w:val="0"/>
      <w:marTop w:val="0"/>
      <w:marBottom w:val="0"/>
      <w:divBdr>
        <w:top w:val="none" w:sz="0" w:space="0" w:color="auto"/>
        <w:left w:val="none" w:sz="0" w:space="0" w:color="auto"/>
        <w:bottom w:val="none" w:sz="0" w:space="0" w:color="auto"/>
        <w:right w:val="none" w:sz="0" w:space="0" w:color="auto"/>
      </w:divBdr>
    </w:div>
    <w:div w:id="797383045">
      <w:bodyDiv w:val="1"/>
      <w:marLeft w:val="0"/>
      <w:marRight w:val="0"/>
      <w:marTop w:val="0"/>
      <w:marBottom w:val="0"/>
      <w:divBdr>
        <w:top w:val="none" w:sz="0" w:space="0" w:color="auto"/>
        <w:left w:val="none" w:sz="0" w:space="0" w:color="auto"/>
        <w:bottom w:val="none" w:sz="0" w:space="0" w:color="auto"/>
        <w:right w:val="none" w:sz="0" w:space="0" w:color="auto"/>
      </w:divBdr>
    </w:div>
    <w:div w:id="1004087694">
      <w:bodyDiv w:val="1"/>
      <w:marLeft w:val="0"/>
      <w:marRight w:val="0"/>
      <w:marTop w:val="0"/>
      <w:marBottom w:val="0"/>
      <w:divBdr>
        <w:top w:val="none" w:sz="0" w:space="0" w:color="auto"/>
        <w:left w:val="none" w:sz="0" w:space="0" w:color="auto"/>
        <w:bottom w:val="none" w:sz="0" w:space="0" w:color="auto"/>
        <w:right w:val="none" w:sz="0" w:space="0" w:color="auto"/>
      </w:divBdr>
      <w:divsChild>
        <w:div w:id="192157009">
          <w:marLeft w:val="720"/>
          <w:marRight w:val="0"/>
          <w:marTop w:val="100"/>
          <w:marBottom w:val="100"/>
          <w:divBdr>
            <w:top w:val="none" w:sz="0" w:space="0" w:color="auto"/>
            <w:left w:val="none" w:sz="0" w:space="0" w:color="auto"/>
            <w:bottom w:val="none" w:sz="0" w:space="0" w:color="auto"/>
            <w:right w:val="none" w:sz="0" w:space="0" w:color="auto"/>
          </w:divBdr>
        </w:div>
        <w:div w:id="370148873">
          <w:marLeft w:val="720"/>
          <w:marRight w:val="0"/>
          <w:marTop w:val="100"/>
          <w:marBottom w:val="100"/>
          <w:divBdr>
            <w:top w:val="none" w:sz="0" w:space="0" w:color="auto"/>
            <w:left w:val="none" w:sz="0" w:space="0" w:color="auto"/>
            <w:bottom w:val="none" w:sz="0" w:space="0" w:color="auto"/>
            <w:right w:val="none" w:sz="0" w:space="0" w:color="auto"/>
          </w:divBdr>
        </w:div>
        <w:div w:id="497114455">
          <w:marLeft w:val="720"/>
          <w:marRight w:val="0"/>
          <w:marTop w:val="100"/>
          <w:marBottom w:val="100"/>
          <w:divBdr>
            <w:top w:val="none" w:sz="0" w:space="0" w:color="auto"/>
            <w:left w:val="none" w:sz="0" w:space="0" w:color="auto"/>
            <w:bottom w:val="none" w:sz="0" w:space="0" w:color="auto"/>
            <w:right w:val="none" w:sz="0" w:space="0" w:color="auto"/>
          </w:divBdr>
        </w:div>
        <w:div w:id="740372543">
          <w:marLeft w:val="720"/>
          <w:marRight w:val="0"/>
          <w:marTop w:val="100"/>
          <w:marBottom w:val="100"/>
          <w:divBdr>
            <w:top w:val="none" w:sz="0" w:space="0" w:color="auto"/>
            <w:left w:val="none" w:sz="0" w:space="0" w:color="auto"/>
            <w:bottom w:val="none" w:sz="0" w:space="0" w:color="auto"/>
            <w:right w:val="none" w:sz="0" w:space="0" w:color="auto"/>
          </w:divBdr>
        </w:div>
        <w:div w:id="839277844">
          <w:marLeft w:val="0"/>
          <w:marRight w:val="0"/>
          <w:marTop w:val="0"/>
          <w:marBottom w:val="0"/>
          <w:divBdr>
            <w:top w:val="none" w:sz="0" w:space="0" w:color="auto"/>
            <w:left w:val="none" w:sz="0" w:space="0" w:color="auto"/>
            <w:bottom w:val="none" w:sz="0" w:space="0" w:color="auto"/>
            <w:right w:val="none" w:sz="0" w:space="0" w:color="auto"/>
          </w:divBdr>
        </w:div>
        <w:div w:id="890073085">
          <w:marLeft w:val="720"/>
          <w:marRight w:val="0"/>
          <w:marTop w:val="100"/>
          <w:marBottom w:val="100"/>
          <w:divBdr>
            <w:top w:val="none" w:sz="0" w:space="0" w:color="auto"/>
            <w:left w:val="none" w:sz="0" w:space="0" w:color="auto"/>
            <w:bottom w:val="none" w:sz="0" w:space="0" w:color="auto"/>
            <w:right w:val="none" w:sz="0" w:space="0" w:color="auto"/>
          </w:divBdr>
        </w:div>
        <w:div w:id="1268002655">
          <w:marLeft w:val="720"/>
          <w:marRight w:val="0"/>
          <w:marTop w:val="100"/>
          <w:marBottom w:val="100"/>
          <w:divBdr>
            <w:top w:val="none" w:sz="0" w:space="0" w:color="auto"/>
            <w:left w:val="none" w:sz="0" w:space="0" w:color="auto"/>
            <w:bottom w:val="none" w:sz="0" w:space="0" w:color="auto"/>
            <w:right w:val="none" w:sz="0" w:space="0" w:color="auto"/>
          </w:divBdr>
        </w:div>
        <w:div w:id="1503350334">
          <w:marLeft w:val="0"/>
          <w:marRight w:val="0"/>
          <w:marTop w:val="0"/>
          <w:marBottom w:val="0"/>
          <w:divBdr>
            <w:top w:val="none" w:sz="0" w:space="0" w:color="auto"/>
            <w:left w:val="none" w:sz="0" w:space="0" w:color="auto"/>
            <w:bottom w:val="none" w:sz="0" w:space="0" w:color="auto"/>
            <w:right w:val="none" w:sz="0" w:space="0" w:color="auto"/>
          </w:divBdr>
        </w:div>
        <w:div w:id="1662585195">
          <w:marLeft w:val="0"/>
          <w:marRight w:val="0"/>
          <w:marTop w:val="0"/>
          <w:marBottom w:val="0"/>
          <w:divBdr>
            <w:top w:val="none" w:sz="0" w:space="0" w:color="auto"/>
            <w:left w:val="none" w:sz="0" w:space="0" w:color="auto"/>
            <w:bottom w:val="none" w:sz="0" w:space="0" w:color="auto"/>
            <w:right w:val="none" w:sz="0" w:space="0" w:color="auto"/>
          </w:divBdr>
        </w:div>
        <w:div w:id="1733190363">
          <w:marLeft w:val="720"/>
          <w:marRight w:val="0"/>
          <w:marTop w:val="100"/>
          <w:marBottom w:val="100"/>
          <w:divBdr>
            <w:top w:val="none" w:sz="0" w:space="0" w:color="auto"/>
            <w:left w:val="none" w:sz="0" w:space="0" w:color="auto"/>
            <w:bottom w:val="none" w:sz="0" w:space="0" w:color="auto"/>
            <w:right w:val="none" w:sz="0" w:space="0" w:color="auto"/>
          </w:divBdr>
        </w:div>
        <w:div w:id="1920216611">
          <w:marLeft w:val="720"/>
          <w:marRight w:val="0"/>
          <w:marTop w:val="100"/>
          <w:marBottom w:val="100"/>
          <w:divBdr>
            <w:top w:val="none" w:sz="0" w:space="0" w:color="auto"/>
            <w:left w:val="none" w:sz="0" w:space="0" w:color="auto"/>
            <w:bottom w:val="none" w:sz="0" w:space="0" w:color="auto"/>
            <w:right w:val="none" w:sz="0" w:space="0" w:color="auto"/>
          </w:divBdr>
        </w:div>
        <w:div w:id="1983001121">
          <w:marLeft w:val="720"/>
          <w:marRight w:val="0"/>
          <w:marTop w:val="100"/>
          <w:marBottom w:val="100"/>
          <w:divBdr>
            <w:top w:val="none" w:sz="0" w:space="0" w:color="auto"/>
            <w:left w:val="none" w:sz="0" w:space="0" w:color="auto"/>
            <w:bottom w:val="none" w:sz="0" w:space="0" w:color="auto"/>
            <w:right w:val="none" w:sz="0" w:space="0" w:color="auto"/>
          </w:divBdr>
        </w:div>
      </w:divsChild>
    </w:div>
    <w:div w:id="1028070871">
      <w:bodyDiv w:val="1"/>
      <w:marLeft w:val="0"/>
      <w:marRight w:val="0"/>
      <w:marTop w:val="0"/>
      <w:marBottom w:val="0"/>
      <w:divBdr>
        <w:top w:val="none" w:sz="0" w:space="0" w:color="auto"/>
        <w:left w:val="none" w:sz="0" w:space="0" w:color="auto"/>
        <w:bottom w:val="none" w:sz="0" w:space="0" w:color="auto"/>
        <w:right w:val="none" w:sz="0" w:space="0" w:color="auto"/>
      </w:divBdr>
    </w:div>
    <w:div w:id="1095319258">
      <w:bodyDiv w:val="1"/>
      <w:marLeft w:val="0"/>
      <w:marRight w:val="0"/>
      <w:marTop w:val="0"/>
      <w:marBottom w:val="0"/>
      <w:divBdr>
        <w:top w:val="none" w:sz="0" w:space="0" w:color="auto"/>
        <w:left w:val="none" w:sz="0" w:space="0" w:color="auto"/>
        <w:bottom w:val="none" w:sz="0" w:space="0" w:color="auto"/>
        <w:right w:val="none" w:sz="0" w:space="0" w:color="auto"/>
      </w:divBdr>
    </w:div>
    <w:div w:id="1103889168">
      <w:bodyDiv w:val="1"/>
      <w:marLeft w:val="0"/>
      <w:marRight w:val="0"/>
      <w:marTop w:val="0"/>
      <w:marBottom w:val="0"/>
      <w:divBdr>
        <w:top w:val="none" w:sz="0" w:space="0" w:color="auto"/>
        <w:left w:val="none" w:sz="0" w:space="0" w:color="auto"/>
        <w:bottom w:val="none" w:sz="0" w:space="0" w:color="auto"/>
        <w:right w:val="none" w:sz="0" w:space="0" w:color="auto"/>
      </w:divBdr>
      <w:divsChild>
        <w:div w:id="1269243316">
          <w:marLeft w:val="0"/>
          <w:marRight w:val="0"/>
          <w:marTop w:val="0"/>
          <w:marBottom w:val="0"/>
          <w:divBdr>
            <w:top w:val="none" w:sz="0" w:space="0" w:color="auto"/>
            <w:left w:val="none" w:sz="0" w:space="0" w:color="auto"/>
            <w:bottom w:val="none" w:sz="0" w:space="0" w:color="auto"/>
            <w:right w:val="none" w:sz="0" w:space="0" w:color="auto"/>
          </w:divBdr>
        </w:div>
        <w:div w:id="464737082">
          <w:marLeft w:val="0"/>
          <w:marRight w:val="0"/>
          <w:marTop w:val="0"/>
          <w:marBottom w:val="0"/>
          <w:divBdr>
            <w:top w:val="none" w:sz="0" w:space="0" w:color="auto"/>
            <w:left w:val="none" w:sz="0" w:space="0" w:color="auto"/>
            <w:bottom w:val="none" w:sz="0" w:space="0" w:color="auto"/>
            <w:right w:val="none" w:sz="0" w:space="0" w:color="auto"/>
          </w:divBdr>
        </w:div>
      </w:divsChild>
    </w:div>
    <w:div w:id="1130317614">
      <w:bodyDiv w:val="1"/>
      <w:marLeft w:val="0"/>
      <w:marRight w:val="0"/>
      <w:marTop w:val="0"/>
      <w:marBottom w:val="0"/>
      <w:divBdr>
        <w:top w:val="none" w:sz="0" w:space="0" w:color="auto"/>
        <w:left w:val="none" w:sz="0" w:space="0" w:color="auto"/>
        <w:bottom w:val="none" w:sz="0" w:space="0" w:color="auto"/>
        <w:right w:val="none" w:sz="0" w:space="0" w:color="auto"/>
      </w:divBdr>
    </w:div>
    <w:div w:id="1165704197">
      <w:bodyDiv w:val="1"/>
      <w:marLeft w:val="0"/>
      <w:marRight w:val="0"/>
      <w:marTop w:val="0"/>
      <w:marBottom w:val="0"/>
      <w:divBdr>
        <w:top w:val="none" w:sz="0" w:space="0" w:color="auto"/>
        <w:left w:val="none" w:sz="0" w:space="0" w:color="auto"/>
        <w:bottom w:val="none" w:sz="0" w:space="0" w:color="auto"/>
        <w:right w:val="none" w:sz="0" w:space="0" w:color="auto"/>
      </w:divBdr>
    </w:div>
    <w:div w:id="1210066753">
      <w:bodyDiv w:val="1"/>
      <w:marLeft w:val="0"/>
      <w:marRight w:val="0"/>
      <w:marTop w:val="0"/>
      <w:marBottom w:val="0"/>
      <w:divBdr>
        <w:top w:val="none" w:sz="0" w:space="0" w:color="auto"/>
        <w:left w:val="none" w:sz="0" w:space="0" w:color="auto"/>
        <w:bottom w:val="none" w:sz="0" w:space="0" w:color="auto"/>
        <w:right w:val="none" w:sz="0" w:space="0" w:color="auto"/>
      </w:divBdr>
    </w:div>
    <w:div w:id="1210455818">
      <w:bodyDiv w:val="1"/>
      <w:marLeft w:val="0"/>
      <w:marRight w:val="0"/>
      <w:marTop w:val="0"/>
      <w:marBottom w:val="0"/>
      <w:divBdr>
        <w:top w:val="none" w:sz="0" w:space="0" w:color="auto"/>
        <w:left w:val="none" w:sz="0" w:space="0" w:color="auto"/>
        <w:bottom w:val="none" w:sz="0" w:space="0" w:color="auto"/>
        <w:right w:val="none" w:sz="0" w:space="0" w:color="auto"/>
      </w:divBdr>
      <w:divsChild>
        <w:div w:id="1254169432">
          <w:marLeft w:val="0"/>
          <w:marRight w:val="0"/>
          <w:marTop w:val="0"/>
          <w:marBottom w:val="0"/>
          <w:divBdr>
            <w:top w:val="none" w:sz="0" w:space="0" w:color="auto"/>
            <w:left w:val="none" w:sz="0" w:space="0" w:color="auto"/>
            <w:bottom w:val="none" w:sz="0" w:space="0" w:color="auto"/>
            <w:right w:val="none" w:sz="0" w:space="0" w:color="auto"/>
          </w:divBdr>
          <w:divsChild>
            <w:div w:id="12339257">
              <w:marLeft w:val="0"/>
              <w:marRight w:val="0"/>
              <w:marTop w:val="0"/>
              <w:marBottom w:val="0"/>
              <w:divBdr>
                <w:top w:val="none" w:sz="0" w:space="0" w:color="auto"/>
                <w:left w:val="none" w:sz="0" w:space="0" w:color="auto"/>
                <w:bottom w:val="none" w:sz="0" w:space="0" w:color="auto"/>
                <w:right w:val="none" w:sz="0" w:space="0" w:color="auto"/>
              </w:divBdr>
            </w:div>
            <w:div w:id="223613072">
              <w:marLeft w:val="0"/>
              <w:marRight w:val="0"/>
              <w:marTop w:val="0"/>
              <w:marBottom w:val="0"/>
              <w:divBdr>
                <w:top w:val="none" w:sz="0" w:space="0" w:color="auto"/>
                <w:left w:val="none" w:sz="0" w:space="0" w:color="auto"/>
                <w:bottom w:val="none" w:sz="0" w:space="0" w:color="auto"/>
                <w:right w:val="none" w:sz="0" w:space="0" w:color="auto"/>
              </w:divBdr>
            </w:div>
            <w:div w:id="347827015">
              <w:marLeft w:val="0"/>
              <w:marRight w:val="0"/>
              <w:marTop w:val="0"/>
              <w:marBottom w:val="0"/>
              <w:divBdr>
                <w:top w:val="none" w:sz="0" w:space="0" w:color="auto"/>
                <w:left w:val="none" w:sz="0" w:space="0" w:color="auto"/>
                <w:bottom w:val="none" w:sz="0" w:space="0" w:color="auto"/>
                <w:right w:val="none" w:sz="0" w:space="0" w:color="auto"/>
              </w:divBdr>
            </w:div>
            <w:div w:id="825130552">
              <w:marLeft w:val="0"/>
              <w:marRight w:val="0"/>
              <w:marTop w:val="0"/>
              <w:marBottom w:val="0"/>
              <w:divBdr>
                <w:top w:val="none" w:sz="0" w:space="0" w:color="auto"/>
                <w:left w:val="none" w:sz="0" w:space="0" w:color="auto"/>
                <w:bottom w:val="none" w:sz="0" w:space="0" w:color="auto"/>
                <w:right w:val="none" w:sz="0" w:space="0" w:color="auto"/>
              </w:divBdr>
            </w:div>
            <w:div w:id="924149824">
              <w:marLeft w:val="0"/>
              <w:marRight w:val="0"/>
              <w:marTop w:val="0"/>
              <w:marBottom w:val="0"/>
              <w:divBdr>
                <w:top w:val="none" w:sz="0" w:space="0" w:color="auto"/>
                <w:left w:val="none" w:sz="0" w:space="0" w:color="auto"/>
                <w:bottom w:val="none" w:sz="0" w:space="0" w:color="auto"/>
                <w:right w:val="none" w:sz="0" w:space="0" w:color="auto"/>
              </w:divBdr>
            </w:div>
            <w:div w:id="1150711119">
              <w:marLeft w:val="0"/>
              <w:marRight w:val="0"/>
              <w:marTop w:val="0"/>
              <w:marBottom w:val="0"/>
              <w:divBdr>
                <w:top w:val="none" w:sz="0" w:space="0" w:color="auto"/>
                <w:left w:val="none" w:sz="0" w:space="0" w:color="auto"/>
                <w:bottom w:val="none" w:sz="0" w:space="0" w:color="auto"/>
                <w:right w:val="none" w:sz="0" w:space="0" w:color="auto"/>
              </w:divBdr>
            </w:div>
            <w:div w:id="1526409557">
              <w:marLeft w:val="0"/>
              <w:marRight w:val="0"/>
              <w:marTop w:val="0"/>
              <w:marBottom w:val="0"/>
              <w:divBdr>
                <w:top w:val="none" w:sz="0" w:space="0" w:color="auto"/>
                <w:left w:val="none" w:sz="0" w:space="0" w:color="auto"/>
                <w:bottom w:val="none" w:sz="0" w:space="0" w:color="auto"/>
                <w:right w:val="none" w:sz="0" w:space="0" w:color="auto"/>
              </w:divBdr>
            </w:div>
            <w:div w:id="1782794508">
              <w:marLeft w:val="0"/>
              <w:marRight w:val="0"/>
              <w:marTop w:val="0"/>
              <w:marBottom w:val="0"/>
              <w:divBdr>
                <w:top w:val="none" w:sz="0" w:space="0" w:color="auto"/>
                <w:left w:val="none" w:sz="0" w:space="0" w:color="auto"/>
                <w:bottom w:val="none" w:sz="0" w:space="0" w:color="auto"/>
                <w:right w:val="none" w:sz="0" w:space="0" w:color="auto"/>
              </w:divBdr>
            </w:div>
            <w:div w:id="2124878691">
              <w:marLeft w:val="0"/>
              <w:marRight w:val="0"/>
              <w:marTop w:val="0"/>
              <w:marBottom w:val="0"/>
              <w:divBdr>
                <w:top w:val="none" w:sz="0" w:space="0" w:color="auto"/>
                <w:left w:val="none" w:sz="0" w:space="0" w:color="auto"/>
                <w:bottom w:val="none" w:sz="0" w:space="0" w:color="auto"/>
                <w:right w:val="none" w:sz="0" w:space="0" w:color="auto"/>
              </w:divBdr>
            </w:div>
            <w:div w:id="21404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3183">
      <w:bodyDiv w:val="1"/>
      <w:marLeft w:val="0"/>
      <w:marRight w:val="0"/>
      <w:marTop w:val="0"/>
      <w:marBottom w:val="0"/>
      <w:divBdr>
        <w:top w:val="none" w:sz="0" w:space="0" w:color="auto"/>
        <w:left w:val="none" w:sz="0" w:space="0" w:color="auto"/>
        <w:bottom w:val="none" w:sz="0" w:space="0" w:color="auto"/>
        <w:right w:val="none" w:sz="0" w:space="0" w:color="auto"/>
      </w:divBdr>
    </w:div>
    <w:div w:id="1343700618">
      <w:bodyDiv w:val="1"/>
      <w:marLeft w:val="0"/>
      <w:marRight w:val="0"/>
      <w:marTop w:val="0"/>
      <w:marBottom w:val="0"/>
      <w:divBdr>
        <w:top w:val="none" w:sz="0" w:space="0" w:color="auto"/>
        <w:left w:val="none" w:sz="0" w:space="0" w:color="auto"/>
        <w:bottom w:val="none" w:sz="0" w:space="0" w:color="auto"/>
        <w:right w:val="none" w:sz="0" w:space="0" w:color="auto"/>
      </w:divBdr>
      <w:divsChild>
        <w:div w:id="458766553">
          <w:marLeft w:val="0"/>
          <w:marRight w:val="0"/>
          <w:marTop w:val="0"/>
          <w:marBottom w:val="0"/>
          <w:divBdr>
            <w:top w:val="none" w:sz="0" w:space="0" w:color="auto"/>
            <w:left w:val="none" w:sz="0" w:space="0" w:color="auto"/>
            <w:bottom w:val="none" w:sz="0" w:space="0" w:color="auto"/>
            <w:right w:val="none" w:sz="0" w:space="0" w:color="auto"/>
          </w:divBdr>
        </w:div>
        <w:div w:id="1738556623">
          <w:marLeft w:val="0"/>
          <w:marRight w:val="0"/>
          <w:marTop w:val="0"/>
          <w:marBottom w:val="0"/>
          <w:divBdr>
            <w:top w:val="none" w:sz="0" w:space="0" w:color="auto"/>
            <w:left w:val="none" w:sz="0" w:space="0" w:color="auto"/>
            <w:bottom w:val="none" w:sz="0" w:space="0" w:color="auto"/>
            <w:right w:val="none" w:sz="0" w:space="0" w:color="auto"/>
          </w:divBdr>
        </w:div>
        <w:div w:id="1247765143">
          <w:marLeft w:val="0"/>
          <w:marRight w:val="0"/>
          <w:marTop w:val="0"/>
          <w:marBottom w:val="0"/>
          <w:divBdr>
            <w:top w:val="none" w:sz="0" w:space="0" w:color="auto"/>
            <w:left w:val="none" w:sz="0" w:space="0" w:color="auto"/>
            <w:bottom w:val="none" w:sz="0" w:space="0" w:color="auto"/>
            <w:right w:val="none" w:sz="0" w:space="0" w:color="auto"/>
          </w:divBdr>
        </w:div>
        <w:div w:id="1559710388">
          <w:marLeft w:val="0"/>
          <w:marRight w:val="0"/>
          <w:marTop w:val="0"/>
          <w:marBottom w:val="0"/>
          <w:divBdr>
            <w:top w:val="none" w:sz="0" w:space="0" w:color="auto"/>
            <w:left w:val="none" w:sz="0" w:space="0" w:color="auto"/>
            <w:bottom w:val="none" w:sz="0" w:space="0" w:color="auto"/>
            <w:right w:val="none" w:sz="0" w:space="0" w:color="auto"/>
          </w:divBdr>
        </w:div>
        <w:div w:id="1979608414">
          <w:marLeft w:val="0"/>
          <w:marRight w:val="0"/>
          <w:marTop w:val="0"/>
          <w:marBottom w:val="0"/>
          <w:divBdr>
            <w:top w:val="none" w:sz="0" w:space="0" w:color="auto"/>
            <w:left w:val="none" w:sz="0" w:space="0" w:color="auto"/>
            <w:bottom w:val="none" w:sz="0" w:space="0" w:color="auto"/>
            <w:right w:val="none" w:sz="0" w:space="0" w:color="auto"/>
          </w:divBdr>
        </w:div>
      </w:divsChild>
    </w:div>
    <w:div w:id="1373916713">
      <w:bodyDiv w:val="1"/>
      <w:marLeft w:val="0"/>
      <w:marRight w:val="0"/>
      <w:marTop w:val="0"/>
      <w:marBottom w:val="0"/>
      <w:divBdr>
        <w:top w:val="none" w:sz="0" w:space="0" w:color="auto"/>
        <w:left w:val="none" w:sz="0" w:space="0" w:color="auto"/>
        <w:bottom w:val="none" w:sz="0" w:space="0" w:color="auto"/>
        <w:right w:val="none" w:sz="0" w:space="0" w:color="auto"/>
      </w:divBdr>
    </w:div>
    <w:div w:id="1380930905">
      <w:bodyDiv w:val="1"/>
      <w:marLeft w:val="0"/>
      <w:marRight w:val="0"/>
      <w:marTop w:val="0"/>
      <w:marBottom w:val="0"/>
      <w:divBdr>
        <w:top w:val="none" w:sz="0" w:space="0" w:color="auto"/>
        <w:left w:val="none" w:sz="0" w:space="0" w:color="auto"/>
        <w:bottom w:val="none" w:sz="0" w:space="0" w:color="auto"/>
        <w:right w:val="none" w:sz="0" w:space="0" w:color="auto"/>
      </w:divBdr>
    </w:div>
    <w:div w:id="1409036383">
      <w:bodyDiv w:val="1"/>
      <w:marLeft w:val="0"/>
      <w:marRight w:val="0"/>
      <w:marTop w:val="0"/>
      <w:marBottom w:val="0"/>
      <w:divBdr>
        <w:top w:val="none" w:sz="0" w:space="0" w:color="auto"/>
        <w:left w:val="none" w:sz="0" w:space="0" w:color="auto"/>
        <w:bottom w:val="none" w:sz="0" w:space="0" w:color="auto"/>
        <w:right w:val="none" w:sz="0" w:space="0" w:color="auto"/>
      </w:divBdr>
    </w:div>
    <w:div w:id="1460491575">
      <w:bodyDiv w:val="1"/>
      <w:marLeft w:val="0"/>
      <w:marRight w:val="0"/>
      <w:marTop w:val="0"/>
      <w:marBottom w:val="0"/>
      <w:divBdr>
        <w:top w:val="none" w:sz="0" w:space="0" w:color="auto"/>
        <w:left w:val="none" w:sz="0" w:space="0" w:color="auto"/>
        <w:bottom w:val="none" w:sz="0" w:space="0" w:color="auto"/>
        <w:right w:val="none" w:sz="0" w:space="0" w:color="auto"/>
      </w:divBdr>
    </w:div>
    <w:div w:id="1572546971">
      <w:bodyDiv w:val="1"/>
      <w:marLeft w:val="0"/>
      <w:marRight w:val="0"/>
      <w:marTop w:val="0"/>
      <w:marBottom w:val="0"/>
      <w:divBdr>
        <w:top w:val="none" w:sz="0" w:space="0" w:color="auto"/>
        <w:left w:val="none" w:sz="0" w:space="0" w:color="auto"/>
        <w:bottom w:val="none" w:sz="0" w:space="0" w:color="auto"/>
        <w:right w:val="none" w:sz="0" w:space="0" w:color="auto"/>
      </w:divBdr>
      <w:divsChild>
        <w:div w:id="254558650">
          <w:marLeft w:val="0"/>
          <w:marRight w:val="0"/>
          <w:marTop w:val="0"/>
          <w:marBottom w:val="0"/>
          <w:divBdr>
            <w:top w:val="none" w:sz="0" w:space="0" w:color="auto"/>
            <w:left w:val="none" w:sz="0" w:space="0" w:color="auto"/>
            <w:bottom w:val="none" w:sz="0" w:space="0" w:color="auto"/>
            <w:right w:val="none" w:sz="0" w:space="0" w:color="auto"/>
          </w:divBdr>
        </w:div>
        <w:div w:id="419184801">
          <w:marLeft w:val="0"/>
          <w:marRight w:val="0"/>
          <w:marTop w:val="0"/>
          <w:marBottom w:val="0"/>
          <w:divBdr>
            <w:top w:val="none" w:sz="0" w:space="0" w:color="auto"/>
            <w:left w:val="none" w:sz="0" w:space="0" w:color="auto"/>
            <w:bottom w:val="none" w:sz="0" w:space="0" w:color="auto"/>
            <w:right w:val="none" w:sz="0" w:space="0" w:color="auto"/>
          </w:divBdr>
        </w:div>
        <w:div w:id="964045758">
          <w:marLeft w:val="0"/>
          <w:marRight w:val="0"/>
          <w:marTop w:val="0"/>
          <w:marBottom w:val="0"/>
          <w:divBdr>
            <w:top w:val="none" w:sz="0" w:space="0" w:color="auto"/>
            <w:left w:val="none" w:sz="0" w:space="0" w:color="auto"/>
            <w:bottom w:val="none" w:sz="0" w:space="0" w:color="auto"/>
            <w:right w:val="none" w:sz="0" w:space="0" w:color="auto"/>
          </w:divBdr>
        </w:div>
        <w:div w:id="991450577">
          <w:marLeft w:val="0"/>
          <w:marRight w:val="0"/>
          <w:marTop w:val="0"/>
          <w:marBottom w:val="0"/>
          <w:divBdr>
            <w:top w:val="none" w:sz="0" w:space="0" w:color="auto"/>
            <w:left w:val="none" w:sz="0" w:space="0" w:color="auto"/>
            <w:bottom w:val="none" w:sz="0" w:space="0" w:color="auto"/>
            <w:right w:val="none" w:sz="0" w:space="0" w:color="auto"/>
          </w:divBdr>
        </w:div>
        <w:div w:id="1210265487">
          <w:marLeft w:val="0"/>
          <w:marRight w:val="0"/>
          <w:marTop w:val="0"/>
          <w:marBottom w:val="0"/>
          <w:divBdr>
            <w:top w:val="none" w:sz="0" w:space="0" w:color="auto"/>
            <w:left w:val="none" w:sz="0" w:space="0" w:color="auto"/>
            <w:bottom w:val="none" w:sz="0" w:space="0" w:color="auto"/>
            <w:right w:val="none" w:sz="0" w:space="0" w:color="auto"/>
          </w:divBdr>
        </w:div>
        <w:div w:id="1814833000">
          <w:marLeft w:val="0"/>
          <w:marRight w:val="0"/>
          <w:marTop w:val="0"/>
          <w:marBottom w:val="0"/>
          <w:divBdr>
            <w:top w:val="none" w:sz="0" w:space="0" w:color="auto"/>
            <w:left w:val="none" w:sz="0" w:space="0" w:color="auto"/>
            <w:bottom w:val="none" w:sz="0" w:space="0" w:color="auto"/>
            <w:right w:val="none" w:sz="0" w:space="0" w:color="auto"/>
          </w:divBdr>
        </w:div>
        <w:div w:id="2146968406">
          <w:marLeft w:val="0"/>
          <w:marRight w:val="0"/>
          <w:marTop w:val="0"/>
          <w:marBottom w:val="0"/>
          <w:divBdr>
            <w:top w:val="none" w:sz="0" w:space="0" w:color="auto"/>
            <w:left w:val="none" w:sz="0" w:space="0" w:color="auto"/>
            <w:bottom w:val="none" w:sz="0" w:space="0" w:color="auto"/>
            <w:right w:val="none" w:sz="0" w:space="0" w:color="auto"/>
          </w:divBdr>
        </w:div>
      </w:divsChild>
    </w:div>
    <w:div w:id="1631594338">
      <w:bodyDiv w:val="1"/>
      <w:marLeft w:val="0"/>
      <w:marRight w:val="0"/>
      <w:marTop w:val="0"/>
      <w:marBottom w:val="0"/>
      <w:divBdr>
        <w:top w:val="none" w:sz="0" w:space="0" w:color="auto"/>
        <w:left w:val="none" w:sz="0" w:space="0" w:color="auto"/>
        <w:bottom w:val="none" w:sz="0" w:space="0" w:color="auto"/>
        <w:right w:val="none" w:sz="0" w:space="0" w:color="auto"/>
      </w:divBdr>
    </w:div>
    <w:div w:id="1840005323">
      <w:bodyDiv w:val="1"/>
      <w:marLeft w:val="0"/>
      <w:marRight w:val="0"/>
      <w:marTop w:val="0"/>
      <w:marBottom w:val="0"/>
      <w:divBdr>
        <w:top w:val="none" w:sz="0" w:space="0" w:color="auto"/>
        <w:left w:val="none" w:sz="0" w:space="0" w:color="auto"/>
        <w:bottom w:val="none" w:sz="0" w:space="0" w:color="auto"/>
        <w:right w:val="none" w:sz="0" w:space="0" w:color="auto"/>
      </w:divBdr>
    </w:div>
    <w:div w:id="1865435343">
      <w:bodyDiv w:val="1"/>
      <w:marLeft w:val="0"/>
      <w:marRight w:val="0"/>
      <w:marTop w:val="0"/>
      <w:marBottom w:val="0"/>
      <w:divBdr>
        <w:top w:val="none" w:sz="0" w:space="0" w:color="auto"/>
        <w:left w:val="none" w:sz="0" w:space="0" w:color="auto"/>
        <w:bottom w:val="none" w:sz="0" w:space="0" w:color="auto"/>
        <w:right w:val="none" w:sz="0" w:space="0" w:color="auto"/>
      </w:divBdr>
    </w:div>
    <w:div w:id="1865898137">
      <w:bodyDiv w:val="1"/>
      <w:marLeft w:val="0"/>
      <w:marRight w:val="0"/>
      <w:marTop w:val="0"/>
      <w:marBottom w:val="0"/>
      <w:divBdr>
        <w:top w:val="none" w:sz="0" w:space="0" w:color="auto"/>
        <w:left w:val="none" w:sz="0" w:space="0" w:color="auto"/>
        <w:bottom w:val="none" w:sz="0" w:space="0" w:color="auto"/>
        <w:right w:val="none" w:sz="0" w:space="0" w:color="auto"/>
      </w:divBdr>
    </w:div>
    <w:div w:id="1885091785">
      <w:bodyDiv w:val="1"/>
      <w:marLeft w:val="0"/>
      <w:marRight w:val="0"/>
      <w:marTop w:val="0"/>
      <w:marBottom w:val="0"/>
      <w:divBdr>
        <w:top w:val="none" w:sz="0" w:space="0" w:color="auto"/>
        <w:left w:val="none" w:sz="0" w:space="0" w:color="auto"/>
        <w:bottom w:val="none" w:sz="0" w:space="0" w:color="auto"/>
        <w:right w:val="none" w:sz="0" w:space="0" w:color="auto"/>
      </w:divBdr>
    </w:div>
    <w:div w:id="1886986252">
      <w:bodyDiv w:val="1"/>
      <w:marLeft w:val="0"/>
      <w:marRight w:val="0"/>
      <w:marTop w:val="0"/>
      <w:marBottom w:val="0"/>
      <w:divBdr>
        <w:top w:val="none" w:sz="0" w:space="0" w:color="auto"/>
        <w:left w:val="none" w:sz="0" w:space="0" w:color="auto"/>
        <w:bottom w:val="none" w:sz="0" w:space="0" w:color="auto"/>
        <w:right w:val="none" w:sz="0" w:space="0" w:color="auto"/>
      </w:divBdr>
    </w:div>
    <w:div w:id="1935085952">
      <w:bodyDiv w:val="1"/>
      <w:marLeft w:val="0"/>
      <w:marRight w:val="0"/>
      <w:marTop w:val="0"/>
      <w:marBottom w:val="0"/>
      <w:divBdr>
        <w:top w:val="none" w:sz="0" w:space="0" w:color="auto"/>
        <w:left w:val="none" w:sz="0" w:space="0" w:color="auto"/>
        <w:bottom w:val="none" w:sz="0" w:space="0" w:color="auto"/>
        <w:right w:val="none" w:sz="0" w:space="0" w:color="auto"/>
      </w:divBdr>
    </w:div>
    <w:div w:id="2021392866">
      <w:bodyDiv w:val="1"/>
      <w:marLeft w:val="0"/>
      <w:marRight w:val="0"/>
      <w:marTop w:val="0"/>
      <w:marBottom w:val="0"/>
      <w:divBdr>
        <w:top w:val="none" w:sz="0" w:space="0" w:color="auto"/>
        <w:left w:val="none" w:sz="0" w:space="0" w:color="auto"/>
        <w:bottom w:val="none" w:sz="0" w:space="0" w:color="auto"/>
        <w:right w:val="none" w:sz="0" w:space="0" w:color="auto"/>
      </w:divBdr>
    </w:div>
    <w:div w:id="2024627453">
      <w:bodyDiv w:val="1"/>
      <w:marLeft w:val="0"/>
      <w:marRight w:val="0"/>
      <w:marTop w:val="0"/>
      <w:marBottom w:val="0"/>
      <w:divBdr>
        <w:top w:val="none" w:sz="0" w:space="0" w:color="auto"/>
        <w:left w:val="none" w:sz="0" w:space="0" w:color="auto"/>
        <w:bottom w:val="none" w:sz="0" w:space="0" w:color="auto"/>
        <w:right w:val="none" w:sz="0" w:space="0" w:color="auto"/>
      </w:divBdr>
    </w:div>
    <w:div w:id="2117367100">
      <w:bodyDiv w:val="1"/>
      <w:marLeft w:val="0"/>
      <w:marRight w:val="0"/>
      <w:marTop w:val="0"/>
      <w:marBottom w:val="0"/>
      <w:divBdr>
        <w:top w:val="none" w:sz="0" w:space="0" w:color="auto"/>
        <w:left w:val="none" w:sz="0" w:space="0" w:color="auto"/>
        <w:bottom w:val="none" w:sz="0" w:space="0" w:color="auto"/>
        <w:right w:val="none" w:sz="0" w:space="0" w:color="auto"/>
      </w:divBdr>
    </w:div>
    <w:div w:id="21255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MC%20Templates\Templates\Word\Templates\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9CC8-4AF2-4361-8C80-90D6DB11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FormattedDocument</Template>
  <TotalTime>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Formatted Document</vt:lpstr>
    </vt:vector>
  </TitlesOfParts>
  <Company>Marsh &amp; McLennan Agency, LLC</Company>
  <LinksUpToDate>false</LinksUpToDate>
  <CharactersWithSpaces>3724</CharactersWithSpaces>
  <SharedDoc>false</SharedDoc>
  <HLinks>
    <vt:vector size="12" baseType="variant">
      <vt:variant>
        <vt:i4>4718692</vt:i4>
      </vt:variant>
      <vt:variant>
        <vt:i4>3</vt:i4>
      </vt:variant>
      <vt:variant>
        <vt:i4>0</vt:i4>
      </vt:variant>
      <vt:variant>
        <vt:i4>5</vt:i4>
      </vt:variant>
      <vt:variant>
        <vt:lpwstr>mailto:mcgintya@rjagencies.com</vt:lpwstr>
      </vt:variant>
      <vt:variant>
        <vt:lpwstr/>
      </vt:variant>
      <vt:variant>
        <vt:i4>5111877</vt:i4>
      </vt:variant>
      <vt:variant>
        <vt:i4>0</vt:i4>
      </vt:variant>
      <vt:variant>
        <vt:i4>0</vt:i4>
      </vt:variant>
      <vt:variant>
        <vt:i4>5</vt:i4>
      </vt:variant>
      <vt:variant>
        <vt:lpwstr>http://www.rjfagencies.com/About/Careers.aspx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Your Name Here</dc:creator>
  <dc:description>MMCOA Templates_x000d_
Marsh &amp; McLennan Companies</dc:description>
  <cp:lastModifiedBy>Britney Bandars</cp:lastModifiedBy>
  <cp:revision>2</cp:revision>
  <cp:lastPrinted>2015-06-19T14:44:00Z</cp:lastPrinted>
  <dcterms:created xsi:type="dcterms:W3CDTF">2021-07-22T21:25:00Z</dcterms:created>
  <dcterms:modified xsi:type="dcterms:W3CDTF">2021-07-22T21:25:00Z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en-GB</vt:lpwstr>
  </property>
  <property fmtid="{D5CDD505-2E9C-101B-9397-08002B2CF9AE}" pid="9" name="MMCOA_Language">
    <vt:lpwstr>en-US</vt:lpwstr>
  </property>
  <property fmtid="{D5CDD505-2E9C-101B-9397-08002B2CF9AE}" pid="10" name="MMCOA_LanguageDateFormat">
    <vt:lpwstr>d MMMM yyyy</vt:lpwstr>
  </property>
  <property fmtid="{D5CDD505-2E9C-101B-9397-08002B2CF9AE}" pid="11" name="MMCOA_CompanyOption">
    <vt:lpwstr>240</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NormalώHeading 1ώHeading 2ώHeading 3ώList BulletώList Bullet 2ώList Bullet 3ώList Bullet 4ώList NumberώList Number 2ώList Number 3ώList Number 4ώNormal Indent 1ώNormal Indent 2ώNormal Indent 3ώNormal </vt:lpwstr>
  </property>
  <property fmtid="{D5CDD505-2E9C-101B-9397-08002B2CF9AE}" pid="17" name="MMCOA_StyleKeyBindings2">
    <vt:lpwstr>Indent 4ώHeading Number 1ώHeading Number 2ώHeading Number 3ώHeading Number 4</vt:lpwstr>
  </property>
  <property fmtid="{D5CDD505-2E9C-101B-9397-08002B2CF9AE}" pid="18" name="MMCOA_StyleKeyBindingsKeys">
    <vt:lpwstr>846ώ1585ώ1586ώ1587ώ1590ώ1591ώ1592ώ1593ώ1648ώ1649ώ1650ώ1651ώ1653ώ1654ώ1655ώ1656ώ817ώ818ώ819ώ821</vt:lpwstr>
  </property>
</Properties>
</file>